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C31A" w14:textId="77777777" w:rsidR="00A856FD" w:rsidRPr="00DC078D" w:rsidRDefault="00A856FD" w:rsidP="00BC7D53">
      <w:pPr>
        <w:pStyle w:val="Heading1"/>
        <w:jc w:val="center"/>
      </w:pPr>
      <w:bookmarkStart w:id="0" w:name="_Toc97813166"/>
      <w:r>
        <w:t>WORKER INTERVIEW RECORD</w:t>
      </w:r>
      <w:bookmarkEnd w:id="0"/>
    </w:p>
    <w:p w14:paraId="40BC29A1" w14:textId="4C756E54" w:rsidR="4D34A583" w:rsidRDefault="4D34A583" w:rsidP="20926F57">
      <w:pPr>
        <w:spacing w:before="0" w:after="0"/>
        <w:jc w:val="center"/>
      </w:pPr>
      <w:r w:rsidRPr="20926F57">
        <w:rPr>
          <w:rFonts w:eastAsia="Arial" w:cs="Arial"/>
          <w:b/>
          <w:bCs/>
        </w:rPr>
        <w:t>Organizations cannot post, or otherwise distribute throughout facilities involved in the audit, answers to interview questions or questionnaires.</w:t>
      </w:r>
    </w:p>
    <w:p w14:paraId="3EA4D677" w14:textId="004A491E" w:rsidR="20926F57" w:rsidRDefault="20926F57" w:rsidP="20926F57">
      <w:pPr>
        <w:jc w:val="center"/>
        <w:rPr>
          <w:i/>
          <w:iCs/>
          <w:color w:val="0070C0"/>
        </w:rPr>
      </w:pPr>
    </w:p>
    <w:p w14:paraId="56497563" w14:textId="7F239CCE" w:rsidR="20926F57" w:rsidRDefault="20926F57" w:rsidP="20926F57">
      <w:pPr>
        <w:jc w:val="center"/>
        <w:rPr>
          <w:i/>
          <w:iCs/>
          <w:color w:val="0070C0"/>
        </w:rPr>
      </w:pPr>
    </w:p>
    <w:p w14:paraId="2C55B442" w14:textId="619336E9" w:rsidR="00A856FD" w:rsidRPr="00A22FB9" w:rsidRDefault="00A22FB9" w:rsidP="20926F57">
      <w:pPr>
        <w:jc w:val="center"/>
        <w:rPr>
          <w:i/>
          <w:iCs/>
          <w:color w:val="0070C0"/>
        </w:rPr>
      </w:pPr>
      <w:r w:rsidRPr="20926F57">
        <w:rPr>
          <w:i/>
          <w:iCs/>
          <w:color w:val="0070C0"/>
        </w:rPr>
        <w:t xml:space="preserve">Ensure to document what the interviewee said - </w:t>
      </w:r>
      <w:r w:rsidRPr="20926F57">
        <w:rPr>
          <w:b/>
          <w:bCs/>
          <w:i/>
          <w:iCs/>
          <w:color w:val="0070C0"/>
        </w:rPr>
        <w:t>both positive and negative examples</w:t>
      </w:r>
      <w:r w:rsidRPr="20926F57">
        <w:rPr>
          <w:i/>
          <w:iCs/>
          <w:color w:val="0070C0"/>
        </w:rPr>
        <w:t>. You will be required to include both positive and negative examples in your justification notes.</w:t>
      </w:r>
    </w:p>
    <w:tbl>
      <w:tblPr>
        <w:tblW w:w="1060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1253"/>
        <w:gridCol w:w="10"/>
        <w:gridCol w:w="6410"/>
        <w:gridCol w:w="1229"/>
        <w:gridCol w:w="267"/>
        <w:gridCol w:w="607"/>
        <w:gridCol w:w="455"/>
        <w:gridCol w:w="356"/>
      </w:tblGrid>
      <w:tr w:rsidR="00A856FD" w14:paraId="7489E876" w14:textId="77777777" w:rsidTr="1B52FD8A">
        <w:trPr>
          <w:cantSplit/>
          <w:trHeight w:val="328"/>
        </w:trPr>
        <w:tc>
          <w:tcPr>
            <w:tcW w:w="1266" w:type="dxa"/>
            <w:gridSpan w:val="2"/>
            <w:vMerge w:val="restart"/>
          </w:tcPr>
          <w:p w14:paraId="6EF10C89" w14:textId="77777777" w:rsidR="00A856FD" w:rsidRPr="002B030C" w:rsidRDefault="00A856FD" w:rsidP="00905E44">
            <w:pPr>
              <w:jc w:val="center"/>
              <w:rPr>
                <w:b/>
              </w:rPr>
            </w:pPr>
            <w:r w:rsidRPr="002B030C">
              <w:rPr>
                <w:b/>
              </w:rPr>
              <w:t>QUESTION</w:t>
            </w:r>
          </w:p>
          <w:p w14:paraId="307AC554" w14:textId="77777777" w:rsidR="00A856FD" w:rsidRDefault="00A856FD" w:rsidP="00905E44">
            <w:pPr>
              <w:jc w:val="center"/>
              <w:rPr>
                <w:b/>
                <w:sz w:val="28"/>
              </w:rPr>
            </w:pPr>
            <w:r w:rsidRPr="002B030C">
              <w:rPr>
                <w:b/>
              </w:rPr>
              <w:t>NO.</w:t>
            </w:r>
          </w:p>
        </w:tc>
        <w:tc>
          <w:tcPr>
            <w:tcW w:w="6420" w:type="dxa"/>
            <w:gridSpan w:val="2"/>
            <w:vMerge w:val="restart"/>
            <w:vAlign w:val="center"/>
          </w:tcPr>
          <w:p w14:paraId="70F0EE2C" w14:textId="77777777" w:rsidR="00A856FD" w:rsidRDefault="00A856FD" w:rsidP="00905E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QUESTION AND COMMENTS</w:t>
            </w:r>
          </w:p>
        </w:tc>
        <w:tc>
          <w:tcPr>
            <w:tcW w:w="2914" w:type="dxa"/>
            <w:gridSpan w:val="5"/>
          </w:tcPr>
          <w:p w14:paraId="65EDF2D6" w14:textId="77777777" w:rsidR="00A856FD" w:rsidRPr="005861D8" w:rsidRDefault="00A856FD" w:rsidP="005861D8">
            <w:pPr>
              <w:jc w:val="center"/>
              <w:rPr>
                <w:b/>
                <w:sz w:val="24"/>
                <w:szCs w:val="24"/>
              </w:rPr>
            </w:pPr>
            <w:r w:rsidRPr="005861D8">
              <w:rPr>
                <w:b/>
                <w:sz w:val="24"/>
                <w:szCs w:val="24"/>
              </w:rPr>
              <w:t>RESPONSE</w:t>
            </w:r>
          </w:p>
        </w:tc>
      </w:tr>
      <w:tr w:rsidR="00A856FD" w14:paraId="72E9C974" w14:textId="77777777" w:rsidTr="1B52FD8A">
        <w:trPr>
          <w:cantSplit/>
          <w:trHeight w:val="327"/>
        </w:trPr>
        <w:tc>
          <w:tcPr>
            <w:tcW w:w="1266" w:type="dxa"/>
            <w:gridSpan w:val="2"/>
            <w:vMerge/>
          </w:tcPr>
          <w:p w14:paraId="69A7E635" w14:textId="77777777" w:rsidR="00A856FD" w:rsidRDefault="00A856FD" w:rsidP="00905E44">
            <w:pPr>
              <w:jc w:val="center"/>
              <w:rPr>
                <w:b/>
                <w:sz w:val="28"/>
              </w:rPr>
            </w:pPr>
          </w:p>
        </w:tc>
        <w:tc>
          <w:tcPr>
            <w:tcW w:w="6420" w:type="dxa"/>
            <w:gridSpan w:val="2"/>
            <w:vMerge/>
          </w:tcPr>
          <w:p w14:paraId="69377C75" w14:textId="77777777" w:rsidR="00A856FD" w:rsidRDefault="00A856FD" w:rsidP="00905E44">
            <w:pPr>
              <w:jc w:val="center"/>
              <w:rPr>
                <w:b/>
                <w:sz w:val="28"/>
              </w:rPr>
            </w:pPr>
          </w:p>
        </w:tc>
        <w:tc>
          <w:tcPr>
            <w:tcW w:w="1229" w:type="dxa"/>
          </w:tcPr>
          <w:p w14:paraId="10AE825A" w14:textId="77777777" w:rsidR="00A856FD" w:rsidRDefault="00A856FD" w:rsidP="00905E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74" w:type="dxa"/>
            <w:gridSpan w:val="2"/>
          </w:tcPr>
          <w:p w14:paraId="11CB751D" w14:textId="77777777" w:rsidR="00A856FD" w:rsidRDefault="00A856FD" w:rsidP="00905E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11" w:type="dxa"/>
            <w:gridSpan w:val="2"/>
          </w:tcPr>
          <w:p w14:paraId="455898C6" w14:textId="24F19986" w:rsidR="00A856FD" w:rsidRDefault="00461DEF" w:rsidP="00905E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</w:t>
            </w:r>
          </w:p>
        </w:tc>
      </w:tr>
      <w:tr w:rsidR="00A856FD" w14:paraId="26866F63" w14:textId="77777777" w:rsidTr="1B52FD8A">
        <w:tc>
          <w:tcPr>
            <w:tcW w:w="1266" w:type="dxa"/>
            <w:gridSpan w:val="2"/>
          </w:tcPr>
          <w:p w14:paraId="0DE26C11" w14:textId="77777777" w:rsidR="00A856FD" w:rsidRDefault="00A856FD" w:rsidP="00905E44">
            <w:pPr>
              <w:jc w:val="center"/>
              <w:rPr>
                <w:b/>
              </w:rPr>
            </w:pPr>
          </w:p>
        </w:tc>
        <w:tc>
          <w:tcPr>
            <w:tcW w:w="6420" w:type="dxa"/>
            <w:gridSpan w:val="2"/>
          </w:tcPr>
          <w:p w14:paraId="23D5DD0A" w14:textId="77777777" w:rsidR="00FC06C2" w:rsidRDefault="00A856FD" w:rsidP="00905E44">
            <w:pPr>
              <w:rPr>
                <w:i/>
              </w:rPr>
            </w:pPr>
            <w:r>
              <w:rPr>
                <w:u w:val="single"/>
              </w:rPr>
              <w:t>Background Information</w:t>
            </w:r>
            <w:r>
              <w:rPr>
                <w:i/>
                <w:u w:val="single"/>
              </w:rPr>
              <w:t>:</w:t>
            </w:r>
            <w:r>
              <w:rPr>
                <w:i/>
              </w:rPr>
              <w:t xml:space="preserve"> </w:t>
            </w:r>
          </w:p>
          <w:p w14:paraId="5E2961CF" w14:textId="56A3989D" w:rsidR="00FC06C2" w:rsidRDefault="00A856FD" w:rsidP="00A22FB9">
            <w:pPr>
              <w:spacing w:before="0" w:after="0"/>
              <w:rPr>
                <w:i/>
              </w:rPr>
            </w:pPr>
            <w:r>
              <w:rPr>
                <w:i/>
              </w:rPr>
              <w:t xml:space="preserve">What do you do?  </w:t>
            </w:r>
          </w:p>
          <w:p w14:paraId="5D22A384" w14:textId="64C343FF" w:rsidR="00EA06E8" w:rsidRDefault="00EA06E8" w:rsidP="00A22FB9">
            <w:pPr>
              <w:spacing w:before="0" w:after="0"/>
              <w:rPr>
                <w:i/>
              </w:rPr>
            </w:pPr>
          </w:p>
          <w:p w14:paraId="32146D19" w14:textId="77777777" w:rsidR="00A22FB9" w:rsidRDefault="00A22FB9" w:rsidP="00A22FB9">
            <w:pPr>
              <w:spacing w:before="0" w:after="0"/>
              <w:rPr>
                <w:i/>
              </w:rPr>
            </w:pPr>
          </w:p>
          <w:p w14:paraId="2CF2E7F2" w14:textId="77777777" w:rsidR="00A22FB9" w:rsidRDefault="00A22FB9" w:rsidP="00A22FB9">
            <w:pPr>
              <w:spacing w:before="0" w:after="0"/>
              <w:rPr>
                <w:i/>
              </w:rPr>
            </w:pPr>
          </w:p>
          <w:p w14:paraId="2EF10901" w14:textId="14E7DFB0" w:rsidR="00FC06C2" w:rsidRDefault="00A856FD" w:rsidP="00A22FB9">
            <w:pPr>
              <w:spacing w:before="0" w:after="0"/>
              <w:rPr>
                <w:i/>
              </w:rPr>
            </w:pPr>
            <w:r>
              <w:rPr>
                <w:i/>
              </w:rPr>
              <w:t xml:space="preserve">What department are you in?  </w:t>
            </w:r>
          </w:p>
          <w:p w14:paraId="1E7D2986" w14:textId="7DB9023B" w:rsidR="00EA06E8" w:rsidRDefault="00EA06E8" w:rsidP="00A22FB9">
            <w:pPr>
              <w:spacing w:before="0" w:after="0"/>
              <w:rPr>
                <w:i/>
              </w:rPr>
            </w:pPr>
          </w:p>
          <w:p w14:paraId="3D979109" w14:textId="54AA1B4B" w:rsidR="00A22FB9" w:rsidRDefault="00A22FB9" w:rsidP="00A22FB9">
            <w:pPr>
              <w:spacing w:before="0" w:after="0"/>
              <w:rPr>
                <w:i/>
              </w:rPr>
            </w:pPr>
          </w:p>
          <w:p w14:paraId="1CE5E377" w14:textId="77777777" w:rsidR="00A22FB9" w:rsidRDefault="00A22FB9" w:rsidP="00A22FB9">
            <w:pPr>
              <w:spacing w:before="0" w:after="0"/>
              <w:rPr>
                <w:i/>
              </w:rPr>
            </w:pPr>
          </w:p>
          <w:p w14:paraId="6A6A7F97" w14:textId="42AEB134" w:rsidR="00FC06C2" w:rsidRDefault="00A856FD" w:rsidP="00A22FB9">
            <w:pPr>
              <w:spacing w:before="0" w:after="0"/>
              <w:rPr>
                <w:i/>
              </w:rPr>
            </w:pPr>
            <w:r>
              <w:rPr>
                <w:i/>
              </w:rPr>
              <w:t xml:space="preserve">How long have you been with the organization? </w:t>
            </w:r>
          </w:p>
          <w:p w14:paraId="42D0E238" w14:textId="3A541031" w:rsidR="00EA06E8" w:rsidRDefault="00EA06E8" w:rsidP="00A22FB9">
            <w:pPr>
              <w:spacing w:before="0" w:after="0"/>
              <w:rPr>
                <w:i/>
              </w:rPr>
            </w:pPr>
          </w:p>
          <w:p w14:paraId="45FDF7F9" w14:textId="77777777" w:rsidR="00A22FB9" w:rsidRDefault="00A22FB9" w:rsidP="00A22FB9">
            <w:pPr>
              <w:spacing w:before="0" w:after="0"/>
              <w:rPr>
                <w:i/>
              </w:rPr>
            </w:pPr>
          </w:p>
          <w:p w14:paraId="7DC7CD99" w14:textId="77777777" w:rsidR="00A22FB9" w:rsidRDefault="00A22FB9" w:rsidP="00A22FB9">
            <w:pPr>
              <w:spacing w:before="0" w:after="0"/>
              <w:rPr>
                <w:i/>
              </w:rPr>
            </w:pPr>
          </w:p>
          <w:p w14:paraId="04B82B40" w14:textId="77777777" w:rsidR="00EA06E8" w:rsidRDefault="00EA06E8" w:rsidP="00A22FB9">
            <w:pPr>
              <w:spacing w:before="0" w:after="0"/>
              <w:rPr>
                <w:i/>
              </w:rPr>
            </w:pPr>
            <w:r>
              <w:rPr>
                <w:i/>
              </w:rPr>
              <w:t>Are you Full-time, Part-time or casual?</w:t>
            </w:r>
          </w:p>
          <w:p w14:paraId="285FE681" w14:textId="75275433" w:rsidR="00EA06E8" w:rsidRDefault="00EA06E8" w:rsidP="00A22FB9">
            <w:pPr>
              <w:spacing w:before="0" w:after="0"/>
              <w:rPr>
                <w:i/>
              </w:rPr>
            </w:pPr>
          </w:p>
          <w:p w14:paraId="00D61ED8" w14:textId="3B1EF2EF" w:rsidR="00A22FB9" w:rsidRDefault="00A22FB9" w:rsidP="00A22FB9">
            <w:pPr>
              <w:spacing w:before="0" w:after="0"/>
              <w:rPr>
                <w:i/>
              </w:rPr>
            </w:pPr>
          </w:p>
          <w:p w14:paraId="2D5A8EBF" w14:textId="77777777" w:rsidR="00A22FB9" w:rsidRDefault="00A22FB9" w:rsidP="00A22FB9">
            <w:pPr>
              <w:spacing w:before="0" w:after="0"/>
              <w:rPr>
                <w:i/>
              </w:rPr>
            </w:pPr>
          </w:p>
          <w:p w14:paraId="021ABBCF" w14:textId="77777777" w:rsidR="00EA06E8" w:rsidRDefault="00EA06E8" w:rsidP="00A22FB9">
            <w:pPr>
              <w:spacing w:before="0" w:after="0"/>
              <w:rPr>
                <w:i/>
              </w:rPr>
            </w:pPr>
            <w:r>
              <w:rPr>
                <w:i/>
              </w:rPr>
              <w:t>What shift do you work?</w:t>
            </w:r>
          </w:p>
          <w:p w14:paraId="5B73CE24" w14:textId="0622F9A6" w:rsidR="00EA06E8" w:rsidRDefault="00EA06E8" w:rsidP="00A22FB9">
            <w:pPr>
              <w:spacing w:before="0" w:after="0"/>
              <w:rPr>
                <w:i/>
              </w:rPr>
            </w:pPr>
          </w:p>
          <w:p w14:paraId="06D01AFE" w14:textId="77777777" w:rsidR="00A22FB9" w:rsidRDefault="00A22FB9" w:rsidP="00A22FB9">
            <w:pPr>
              <w:spacing w:before="0" w:after="0"/>
              <w:rPr>
                <w:i/>
              </w:rPr>
            </w:pPr>
          </w:p>
          <w:p w14:paraId="4845DD01" w14:textId="77777777" w:rsidR="00A22FB9" w:rsidRDefault="00A22FB9" w:rsidP="00A22FB9">
            <w:pPr>
              <w:spacing w:before="0" w:after="0"/>
              <w:rPr>
                <w:i/>
              </w:rPr>
            </w:pPr>
          </w:p>
          <w:p w14:paraId="0DED6BB4" w14:textId="62835F60" w:rsidR="00FC06C2" w:rsidRDefault="00A856FD" w:rsidP="00A22FB9">
            <w:pPr>
              <w:spacing w:before="0" w:after="0"/>
              <w:rPr>
                <w:i/>
              </w:rPr>
            </w:pPr>
            <w:r>
              <w:rPr>
                <w:i/>
              </w:rPr>
              <w:t>Do you take a lead role in the formal hazard assessment process?</w:t>
            </w:r>
            <w:r w:rsidR="00E70C21">
              <w:rPr>
                <w:i/>
              </w:rPr>
              <w:t xml:space="preserve"> </w:t>
            </w:r>
          </w:p>
          <w:p w14:paraId="64EEC854" w14:textId="78A832E6" w:rsidR="00EA06E8" w:rsidRDefault="00EA06E8" w:rsidP="00A22FB9">
            <w:pPr>
              <w:spacing w:before="0" w:after="0"/>
              <w:rPr>
                <w:i/>
              </w:rPr>
            </w:pPr>
          </w:p>
          <w:p w14:paraId="67B59D56" w14:textId="77777777" w:rsidR="00A22FB9" w:rsidRDefault="00A22FB9" w:rsidP="00A22FB9">
            <w:pPr>
              <w:spacing w:before="0" w:after="0"/>
              <w:rPr>
                <w:i/>
              </w:rPr>
            </w:pPr>
          </w:p>
          <w:p w14:paraId="10854C0D" w14:textId="77777777" w:rsidR="00A22FB9" w:rsidRDefault="00A22FB9" w:rsidP="00A22FB9">
            <w:pPr>
              <w:spacing w:before="0" w:after="0"/>
              <w:rPr>
                <w:i/>
              </w:rPr>
            </w:pPr>
          </w:p>
          <w:p w14:paraId="425884A5" w14:textId="780E71EC" w:rsidR="00A856FD" w:rsidRDefault="00E70C21" w:rsidP="00A22FB9">
            <w:pPr>
              <w:spacing w:before="0" w:after="0"/>
              <w:rPr>
                <w:i/>
              </w:rPr>
            </w:pPr>
            <w:r w:rsidRPr="00B965C0">
              <w:rPr>
                <w:i/>
              </w:rPr>
              <w:t>Are you on the HSC committee or the HS Representative?</w:t>
            </w:r>
          </w:p>
          <w:p w14:paraId="487737BA" w14:textId="3D61C8C7" w:rsidR="00B94BA5" w:rsidRDefault="00B94BA5" w:rsidP="00905E44">
            <w:pPr>
              <w:rPr>
                <w:i/>
                <w:u w:val="single"/>
              </w:rPr>
            </w:pPr>
          </w:p>
          <w:p w14:paraId="6B6060A5" w14:textId="77777777" w:rsidR="00A22FB9" w:rsidRDefault="00A22FB9" w:rsidP="00905E44">
            <w:pPr>
              <w:rPr>
                <w:i/>
                <w:u w:val="single"/>
              </w:rPr>
            </w:pPr>
          </w:p>
          <w:p w14:paraId="0CECB633" w14:textId="796F936A" w:rsidR="00B94BA5" w:rsidRDefault="00B94BA5" w:rsidP="00905E44">
            <w:pPr>
              <w:rPr>
                <w:i/>
                <w:u w:val="single"/>
              </w:rPr>
            </w:pPr>
          </w:p>
        </w:tc>
        <w:tc>
          <w:tcPr>
            <w:tcW w:w="2914" w:type="dxa"/>
            <w:gridSpan w:val="5"/>
            <w:shd w:val="clear" w:color="auto" w:fill="D9D9D9" w:themeFill="background1" w:themeFillShade="D9"/>
          </w:tcPr>
          <w:p w14:paraId="70166751" w14:textId="77777777" w:rsidR="00A856FD" w:rsidRDefault="00A856FD" w:rsidP="00905E44">
            <w:pPr>
              <w:rPr>
                <w:b/>
              </w:rPr>
            </w:pPr>
          </w:p>
        </w:tc>
      </w:tr>
      <w:tr w:rsidR="00A856FD" w14:paraId="16E23B44" w14:textId="77777777" w:rsidTr="1B52FD8A">
        <w:tc>
          <w:tcPr>
            <w:tcW w:w="1266" w:type="dxa"/>
            <w:gridSpan w:val="2"/>
          </w:tcPr>
          <w:p w14:paraId="0E6BDE3E" w14:textId="68A4799B" w:rsidR="00A856FD" w:rsidRDefault="00A856FD" w:rsidP="1B52FD8A">
            <w:pPr>
              <w:jc w:val="center"/>
              <w:rPr>
                <w:b/>
                <w:bCs/>
              </w:rPr>
            </w:pPr>
            <w:r w:rsidRPr="1B52FD8A">
              <w:rPr>
                <w:b/>
                <w:bCs/>
              </w:rPr>
              <w:t>1.4</w:t>
            </w:r>
          </w:p>
        </w:tc>
        <w:tc>
          <w:tcPr>
            <w:tcW w:w="6420" w:type="dxa"/>
            <w:gridSpan w:val="2"/>
          </w:tcPr>
          <w:p w14:paraId="5B39A99E" w14:textId="77777777" w:rsidR="00A856FD" w:rsidRDefault="00A856FD" w:rsidP="00905E44">
            <w:pPr>
              <w:rPr>
                <w:rFonts w:cs="Arial"/>
              </w:rPr>
            </w:pPr>
            <w:r>
              <w:rPr>
                <w:rFonts w:cs="Arial"/>
              </w:rPr>
              <w:t>What are some of the key points listed in the Health and Safety Policy?</w:t>
            </w:r>
          </w:p>
          <w:p w14:paraId="4E2CFBF9" w14:textId="77777777" w:rsidR="00A856FD" w:rsidRDefault="00A856FD" w:rsidP="00905E44">
            <w:pPr>
              <w:rPr>
                <w:rFonts w:cs="Arial"/>
              </w:rPr>
            </w:pPr>
          </w:p>
          <w:p w14:paraId="2ECB56AD" w14:textId="77777777" w:rsidR="00A856FD" w:rsidRDefault="00A856FD" w:rsidP="00905E44">
            <w:pPr>
              <w:rPr>
                <w:rFonts w:cs="Arial"/>
              </w:rPr>
            </w:pPr>
          </w:p>
          <w:p w14:paraId="49C8EECF" w14:textId="5BF3BCBF" w:rsidR="00A856FD" w:rsidRDefault="00A856FD" w:rsidP="00905E44">
            <w:pPr>
              <w:rPr>
                <w:rFonts w:cs="Arial"/>
              </w:rPr>
            </w:pPr>
          </w:p>
          <w:p w14:paraId="309CCE5E" w14:textId="0AA5C3F8" w:rsidR="00B94BA5" w:rsidRDefault="00B94BA5" w:rsidP="00905E44">
            <w:pPr>
              <w:rPr>
                <w:rFonts w:cs="Arial"/>
              </w:rPr>
            </w:pPr>
          </w:p>
          <w:p w14:paraId="145BB014" w14:textId="1C7E9E79" w:rsidR="00B94BA5" w:rsidRDefault="00B94BA5" w:rsidP="00905E44">
            <w:pPr>
              <w:rPr>
                <w:rFonts w:cs="Arial"/>
              </w:rPr>
            </w:pPr>
          </w:p>
          <w:p w14:paraId="77B264E1" w14:textId="77777777" w:rsidR="00B94BA5" w:rsidRDefault="00B94BA5" w:rsidP="00905E44">
            <w:pPr>
              <w:rPr>
                <w:rFonts w:cs="Arial"/>
              </w:rPr>
            </w:pPr>
          </w:p>
          <w:p w14:paraId="3C7E4B5F" w14:textId="77777777" w:rsidR="00A856FD" w:rsidRDefault="00A856FD" w:rsidP="00905E44"/>
        </w:tc>
        <w:tc>
          <w:tcPr>
            <w:tcW w:w="1229" w:type="dxa"/>
          </w:tcPr>
          <w:p w14:paraId="541E62FD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74" w:type="dxa"/>
            <w:gridSpan w:val="2"/>
          </w:tcPr>
          <w:p w14:paraId="2CC857D5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11" w:type="dxa"/>
            <w:gridSpan w:val="2"/>
          </w:tcPr>
          <w:p w14:paraId="1CDE4AA4" w14:textId="77777777" w:rsidR="00A856FD" w:rsidRDefault="00A856FD" w:rsidP="00905E44">
            <w:pPr>
              <w:rPr>
                <w:b/>
              </w:rPr>
            </w:pPr>
          </w:p>
        </w:tc>
      </w:tr>
      <w:tr w:rsidR="00A856FD" w14:paraId="12DE1DE2" w14:textId="77777777" w:rsidTr="1B52FD8A">
        <w:tc>
          <w:tcPr>
            <w:tcW w:w="1266" w:type="dxa"/>
            <w:gridSpan w:val="2"/>
          </w:tcPr>
          <w:p w14:paraId="00085056" w14:textId="757338A4" w:rsidR="00A856FD" w:rsidRDefault="00A856FD" w:rsidP="1B52FD8A">
            <w:pPr>
              <w:jc w:val="center"/>
              <w:rPr>
                <w:b/>
                <w:bCs/>
              </w:rPr>
            </w:pPr>
            <w:r w:rsidRPr="1B52FD8A">
              <w:rPr>
                <w:b/>
                <w:bCs/>
              </w:rPr>
              <w:t>1.6</w:t>
            </w:r>
            <w:r w:rsidR="002E397C" w:rsidRPr="1B52FD8A">
              <w:rPr>
                <w:b/>
                <w:bCs/>
              </w:rPr>
              <w:t xml:space="preserve"> A</w:t>
            </w:r>
          </w:p>
        </w:tc>
        <w:tc>
          <w:tcPr>
            <w:tcW w:w="6420" w:type="dxa"/>
            <w:gridSpan w:val="2"/>
          </w:tcPr>
          <w:p w14:paraId="59FEA24C" w14:textId="77777777" w:rsidR="00A856FD" w:rsidRPr="00B94BA5" w:rsidRDefault="00A856FD" w:rsidP="00B94BA5">
            <w:pPr>
              <w:rPr>
                <w:rFonts w:cs="Arial"/>
              </w:rPr>
            </w:pPr>
            <w:r w:rsidRPr="00B94BA5">
              <w:rPr>
                <w:rFonts w:cs="Arial"/>
              </w:rPr>
              <w:t>Can you provide some examples of how the three OHS Rights (r</w:t>
            </w:r>
            <w:r w:rsidRPr="00B94BA5">
              <w:rPr>
                <w:rFonts w:cs="Arial"/>
                <w:i/>
              </w:rPr>
              <w:t>ight to be informed, right to participate, and right to refuse dangerous work</w:t>
            </w:r>
            <w:r w:rsidRPr="00B94BA5">
              <w:rPr>
                <w:rFonts w:cs="Arial"/>
              </w:rPr>
              <w:t xml:space="preserve">) apply to the work you do?  </w:t>
            </w:r>
          </w:p>
          <w:p w14:paraId="18A51A26" w14:textId="77777777" w:rsidR="00A856FD" w:rsidRDefault="00A856FD" w:rsidP="00056306">
            <w:pPr>
              <w:pStyle w:val="ListParagraph"/>
              <w:ind w:left="360"/>
              <w:rPr>
                <w:rFonts w:cs="Arial"/>
              </w:rPr>
            </w:pPr>
          </w:p>
          <w:p w14:paraId="10E8F16F" w14:textId="77777777" w:rsidR="00056306" w:rsidRDefault="00056306" w:rsidP="00056306">
            <w:pPr>
              <w:pStyle w:val="ListParagraph"/>
              <w:ind w:left="360"/>
              <w:rPr>
                <w:rFonts w:cs="Arial"/>
              </w:rPr>
            </w:pPr>
          </w:p>
          <w:p w14:paraId="604C183F" w14:textId="11D51562" w:rsidR="00A856FD" w:rsidRDefault="00A856FD" w:rsidP="00056306">
            <w:pPr>
              <w:pStyle w:val="ListParagraph"/>
              <w:ind w:left="360"/>
              <w:rPr>
                <w:rFonts w:cs="Arial"/>
              </w:rPr>
            </w:pPr>
          </w:p>
          <w:p w14:paraId="36A21E01" w14:textId="0465D832" w:rsidR="00B94BA5" w:rsidRDefault="00B94BA5" w:rsidP="00056306">
            <w:pPr>
              <w:pStyle w:val="ListParagraph"/>
              <w:ind w:left="360"/>
              <w:rPr>
                <w:rFonts w:cs="Arial"/>
              </w:rPr>
            </w:pPr>
          </w:p>
          <w:p w14:paraId="5223A2BF" w14:textId="77777777" w:rsidR="00B94BA5" w:rsidRDefault="00B94BA5" w:rsidP="00056306">
            <w:pPr>
              <w:pStyle w:val="ListParagraph"/>
              <w:ind w:left="360"/>
              <w:rPr>
                <w:rFonts w:cs="Arial"/>
              </w:rPr>
            </w:pPr>
          </w:p>
          <w:p w14:paraId="624B06C5" w14:textId="77777777" w:rsidR="00056306" w:rsidRPr="005E457B" w:rsidRDefault="00056306" w:rsidP="00056306">
            <w:pPr>
              <w:pStyle w:val="ListParagraph"/>
              <w:ind w:left="360"/>
              <w:rPr>
                <w:rFonts w:cs="Arial"/>
              </w:rPr>
            </w:pPr>
          </w:p>
          <w:p w14:paraId="515D5902" w14:textId="77777777" w:rsidR="00A856FD" w:rsidRDefault="00A856FD" w:rsidP="00056306">
            <w:pPr>
              <w:pStyle w:val="ListParagraph"/>
              <w:ind w:left="360"/>
              <w:rPr>
                <w:rFonts w:cs="Arial"/>
              </w:rPr>
            </w:pPr>
          </w:p>
          <w:p w14:paraId="052C8443" w14:textId="77777777" w:rsidR="00A856FD" w:rsidRDefault="00A856FD" w:rsidP="00D23966">
            <w:pPr>
              <w:pStyle w:val="ListParagraph"/>
            </w:pPr>
          </w:p>
        </w:tc>
        <w:tc>
          <w:tcPr>
            <w:tcW w:w="1229" w:type="dxa"/>
          </w:tcPr>
          <w:p w14:paraId="17DAAC59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74" w:type="dxa"/>
            <w:gridSpan w:val="2"/>
          </w:tcPr>
          <w:p w14:paraId="3B129A0A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11" w:type="dxa"/>
            <w:gridSpan w:val="2"/>
          </w:tcPr>
          <w:p w14:paraId="53AC44F4" w14:textId="77777777" w:rsidR="00A856FD" w:rsidRDefault="00A856FD" w:rsidP="00905E44">
            <w:pPr>
              <w:rPr>
                <w:b/>
              </w:rPr>
            </w:pPr>
          </w:p>
        </w:tc>
      </w:tr>
      <w:tr w:rsidR="00A22FB9" w:rsidRPr="00A22FB9" w14:paraId="6ABE91CE" w14:textId="77777777" w:rsidTr="1B52FD8A">
        <w:tblPrEx>
          <w:shd w:val="clear" w:color="auto" w:fill="FFFFFF" w:themeFill="background1"/>
        </w:tblPrEx>
        <w:trPr>
          <w:gridAfter w:val="1"/>
          <w:wAfter w:w="356" w:type="dxa"/>
          <w:trHeight w:val="2494"/>
        </w:trPr>
        <w:tc>
          <w:tcPr>
            <w:tcW w:w="1266" w:type="dxa"/>
            <w:gridSpan w:val="2"/>
            <w:shd w:val="clear" w:color="auto" w:fill="auto"/>
          </w:tcPr>
          <w:p w14:paraId="5E48F168" w14:textId="2DFA8C4A" w:rsidR="002E397C" w:rsidRPr="00A22FB9" w:rsidRDefault="002E397C" w:rsidP="1B52FD8A">
            <w:pPr>
              <w:jc w:val="center"/>
              <w:rPr>
                <w:b/>
                <w:bCs/>
                <w:color w:val="000000" w:themeColor="text1"/>
              </w:rPr>
            </w:pPr>
            <w:r w:rsidRPr="1B52FD8A">
              <w:rPr>
                <w:b/>
                <w:bCs/>
                <w:color w:val="000000" w:themeColor="text1"/>
              </w:rPr>
              <w:t>1.6 B</w:t>
            </w:r>
          </w:p>
        </w:tc>
        <w:tc>
          <w:tcPr>
            <w:tcW w:w="6420" w:type="dxa"/>
            <w:gridSpan w:val="2"/>
            <w:shd w:val="clear" w:color="auto" w:fill="auto"/>
          </w:tcPr>
          <w:p w14:paraId="2F620CF5" w14:textId="77777777" w:rsidR="002E397C" w:rsidRPr="00A22FB9" w:rsidRDefault="002E397C" w:rsidP="00CB37C1">
            <w:pPr>
              <w:rPr>
                <w:rFonts w:cs="Arial"/>
                <w:color w:val="000000" w:themeColor="text1"/>
              </w:rPr>
            </w:pPr>
            <w:r w:rsidRPr="00A22FB9">
              <w:rPr>
                <w:rFonts w:cs="Arial"/>
                <w:color w:val="000000" w:themeColor="text1"/>
              </w:rPr>
              <w:t>Can you provide some examples of the health and safety responsibilities that have been assigned to you both by the company and legislated?</w:t>
            </w:r>
          </w:p>
          <w:p w14:paraId="5F97D53D" w14:textId="77777777" w:rsidR="002E397C" w:rsidRPr="00A22FB9" w:rsidRDefault="002E397C" w:rsidP="00CB37C1">
            <w:pPr>
              <w:pStyle w:val="BodyText"/>
              <w:rPr>
                <w:rFonts w:cs="Arial"/>
                <w:color w:val="000000" w:themeColor="text1"/>
              </w:rPr>
            </w:pPr>
          </w:p>
        </w:tc>
        <w:tc>
          <w:tcPr>
            <w:tcW w:w="1229" w:type="dxa"/>
            <w:shd w:val="clear" w:color="auto" w:fill="auto"/>
          </w:tcPr>
          <w:p w14:paraId="5EDC74E0" w14:textId="77777777" w:rsidR="002E397C" w:rsidRPr="00A22FB9" w:rsidRDefault="002E397C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267" w:type="dxa"/>
            <w:shd w:val="clear" w:color="auto" w:fill="auto"/>
          </w:tcPr>
          <w:p w14:paraId="4A7CAEE9" w14:textId="77777777" w:rsidR="002E397C" w:rsidRPr="00A22FB9" w:rsidRDefault="002E397C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062" w:type="dxa"/>
            <w:gridSpan w:val="2"/>
            <w:shd w:val="clear" w:color="auto" w:fill="auto"/>
          </w:tcPr>
          <w:p w14:paraId="2C4EEBF3" w14:textId="77777777" w:rsidR="002E397C" w:rsidRPr="00A22FB9" w:rsidRDefault="002E397C" w:rsidP="00CB37C1">
            <w:pPr>
              <w:rPr>
                <w:b/>
                <w:color w:val="000000" w:themeColor="text1"/>
              </w:rPr>
            </w:pPr>
          </w:p>
        </w:tc>
      </w:tr>
      <w:tr w:rsidR="00A856FD" w14:paraId="316BA697" w14:textId="77777777" w:rsidTr="1B52FD8A">
        <w:trPr>
          <w:trHeight w:val="2551"/>
        </w:trPr>
        <w:tc>
          <w:tcPr>
            <w:tcW w:w="1266" w:type="dxa"/>
            <w:gridSpan w:val="2"/>
          </w:tcPr>
          <w:p w14:paraId="6E2D2763" w14:textId="242C9FC9" w:rsidR="00A856FD" w:rsidRDefault="00A856FD" w:rsidP="1B52FD8A">
            <w:pPr>
              <w:jc w:val="center"/>
              <w:rPr>
                <w:b/>
                <w:bCs/>
              </w:rPr>
            </w:pPr>
            <w:r w:rsidRPr="1B52FD8A">
              <w:rPr>
                <w:b/>
                <w:bCs/>
              </w:rPr>
              <w:t>1.8</w:t>
            </w:r>
          </w:p>
        </w:tc>
        <w:tc>
          <w:tcPr>
            <w:tcW w:w="6420" w:type="dxa"/>
            <w:gridSpan w:val="2"/>
          </w:tcPr>
          <w:p w14:paraId="45CAD309" w14:textId="77777777" w:rsidR="00A856FD" w:rsidRDefault="00A856FD" w:rsidP="00905E44">
            <w:pPr>
              <w:rPr>
                <w:rFonts w:cs="Arial"/>
              </w:rPr>
            </w:pPr>
            <w:r>
              <w:rPr>
                <w:rFonts w:cs="Arial"/>
              </w:rPr>
              <w:t>How is your health and safety performance evaluated?</w:t>
            </w:r>
          </w:p>
          <w:p w14:paraId="1999AC3D" w14:textId="77777777" w:rsidR="00B94BA5" w:rsidRPr="003B5F73" w:rsidRDefault="00B94BA5" w:rsidP="00B94BA5">
            <w:pPr>
              <w:spacing w:before="60" w:after="60"/>
              <w:rPr>
                <w:rFonts w:cs="Arial"/>
                <w:i/>
              </w:rPr>
            </w:pPr>
            <w:r w:rsidRPr="003B5F73">
              <w:rPr>
                <w:rFonts w:cs="Arial"/>
                <w:i/>
              </w:rPr>
              <w:t>Examples can include performance appraisals, discipline policy/process for non-performance, letters from employer, positive reinforcement by supervisors, job safety observations, management and supervisor reviews, etc.</w:t>
            </w:r>
          </w:p>
          <w:p w14:paraId="37715609" w14:textId="77777777" w:rsidR="00B94BA5" w:rsidRDefault="00B94BA5" w:rsidP="00B94BA5">
            <w:pPr>
              <w:rPr>
                <w:rFonts w:cs="Arial"/>
              </w:rPr>
            </w:pPr>
          </w:p>
          <w:p w14:paraId="66F8CB5A" w14:textId="77777777" w:rsidR="00A856FD" w:rsidRDefault="00A856FD" w:rsidP="00D23966"/>
          <w:p w14:paraId="5E7B1794" w14:textId="77777777" w:rsidR="00B94BA5" w:rsidRDefault="00B94BA5" w:rsidP="00D23966"/>
          <w:p w14:paraId="642287FA" w14:textId="77777777" w:rsidR="00B94BA5" w:rsidRDefault="00B94BA5" w:rsidP="00D23966"/>
          <w:p w14:paraId="4A75EFAB" w14:textId="77777777" w:rsidR="00B94BA5" w:rsidRDefault="00B94BA5" w:rsidP="00D23966"/>
          <w:p w14:paraId="091BB4CC" w14:textId="77777777" w:rsidR="00B94BA5" w:rsidRDefault="00B94BA5" w:rsidP="00D23966"/>
          <w:p w14:paraId="110ED385" w14:textId="297859D9" w:rsidR="00B94BA5" w:rsidRDefault="00B94BA5" w:rsidP="00D23966"/>
        </w:tc>
        <w:tc>
          <w:tcPr>
            <w:tcW w:w="1229" w:type="dxa"/>
          </w:tcPr>
          <w:p w14:paraId="00D5413B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74" w:type="dxa"/>
            <w:gridSpan w:val="2"/>
          </w:tcPr>
          <w:p w14:paraId="1034127C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11" w:type="dxa"/>
            <w:gridSpan w:val="2"/>
          </w:tcPr>
          <w:p w14:paraId="38B5CC4E" w14:textId="77777777" w:rsidR="00A856FD" w:rsidRDefault="00A856FD" w:rsidP="00905E44">
            <w:pPr>
              <w:rPr>
                <w:b/>
              </w:rPr>
            </w:pPr>
          </w:p>
        </w:tc>
      </w:tr>
      <w:tr w:rsidR="00A856FD" w14:paraId="4FC77A37" w14:textId="77777777" w:rsidTr="1B52FD8A">
        <w:trPr>
          <w:trHeight w:val="2551"/>
        </w:trPr>
        <w:tc>
          <w:tcPr>
            <w:tcW w:w="1266" w:type="dxa"/>
            <w:gridSpan w:val="2"/>
          </w:tcPr>
          <w:p w14:paraId="09E2AD59" w14:textId="65F28C25" w:rsidR="00A856FD" w:rsidRDefault="00A856FD" w:rsidP="1B52FD8A">
            <w:pPr>
              <w:jc w:val="center"/>
              <w:rPr>
                <w:b/>
                <w:bCs/>
              </w:rPr>
            </w:pPr>
            <w:r w:rsidRPr="1B52FD8A">
              <w:rPr>
                <w:b/>
                <w:bCs/>
              </w:rPr>
              <w:lastRenderedPageBreak/>
              <w:t>1.9</w:t>
            </w:r>
          </w:p>
        </w:tc>
        <w:tc>
          <w:tcPr>
            <w:tcW w:w="6420" w:type="dxa"/>
            <w:gridSpan w:val="2"/>
          </w:tcPr>
          <w:p w14:paraId="5820F58A" w14:textId="77777777" w:rsidR="00A856FD" w:rsidRDefault="00A856FD" w:rsidP="00905E4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How does senior management (i.e. the boss/the owner) communicate to you that health and safety is important?  </w:t>
            </w:r>
          </w:p>
          <w:p w14:paraId="0378908B" w14:textId="71CB199C" w:rsidR="00A856FD" w:rsidRDefault="00A856FD" w:rsidP="00905E44">
            <w:pPr>
              <w:pStyle w:val="BodyText"/>
              <w:rPr>
                <w:rFonts w:cs="Arial"/>
              </w:rPr>
            </w:pPr>
          </w:p>
          <w:p w14:paraId="17A26205" w14:textId="4B972678" w:rsidR="00B97DE9" w:rsidRDefault="00B97DE9" w:rsidP="00905E44">
            <w:pPr>
              <w:pStyle w:val="BodyText"/>
              <w:rPr>
                <w:rFonts w:cs="Arial"/>
              </w:rPr>
            </w:pPr>
          </w:p>
          <w:p w14:paraId="00AB9C78" w14:textId="529E5706" w:rsidR="00B97DE9" w:rsidRDefault="00B97DE9" w:rsidP="00905E44">
            <w:pPr>
              <w:pStyle w:val="BodyText"/>
              <w:rPr>
                <w:rFonts w:cs="Arial"/>
              </w:rPr>
            </w:pPr>
          </w:p>
          <w:p w14:paraId="1F7D5A33" w14:textId="77777777" w:rsidR="00B97DE9" w:rsidRDefault="00B97DE9" w:rsidP="00905E44">
            <w:pPr>
              <w:pStyle w:val="BodyText"/>
              <w:rPr>
                <w:rFonts w:cs="Arial"/>
              </w:rPr>
            </w:pPr>
          </w:p>
          <w:p w14:paraId="434DDD11" w14:textId="77777777" w:rsidR="00A856FD" w:rsidRDefault="00A856FD" w:rsidP="00905E4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How often?</w:t>
            </w:r>
          </w:p>
          <w:p w14:paraId="1D26B456" w14:textId="26FA0D60" w:rsidR="00A856FD" w:rsidRDefault="00A856FD" w:rsidP="00905E44">
            <w:pPr>
              <w:pStyle w:val="BodyText"/>
              <w:rPr>
                <w:rFonts w:cs="Arial"/>
              </w:rPr>
            </w:pPr>
          </w:p>
          <w:p w14:paraId="61DFF437" w14:textId="67A8C1BD" w:rsidR="00B97DE9" w:rsidRDefault="00B97DE9" w:rsidP="00905E44">
            <w:pPr>
              <w:pStyle w:val="BodyText"/>
              <w:rPr>
                <w:rFonts w:cs="Arial"/>
              </w:rPr>
            </w:pPr>
          </w:p>
          <w:p w14:paraId="501D4EBE" w14:textId="0F62BC1F" w:rsidR="00B97DE9" w:rsidRDefault="00B97DE9" w:rsidP="00905E44">
            <w:pPr>
              <w:pStyle w:val="BodyText"/>
              <w:rPr>
                <w:rFonts w:cs="Arial"/>
              </w:rPr>
            </w:pPr>
          </w:p>
          <w:p w14:paraId="59D7B6B8" w14:textId="77777777" w:rsidR="00B97DE9" w:rsidRDefault="00B97DE9" w:rsidP="00905E44">
            <w:pPr>
              <w:pStyle w:val="BodyText"/>
              <w:rPr>
                <w:rFonts w:cs="Arial"/>
              </w:rPr>
            </w:pPr>
          </w:p>
          <w:p w14:paraId="70E114F1" w14:textId="77777777" w:rsidR="00A856FD" w:rsidRDefault="00A856FD" w:rsidP="00905E44">
            <w:pPr>
              <w:pStyle w:val="BodyText"/>
            </w:pPr>
          </w:p>
        </w:tc>
        <w:tc>
          <w:tcPr>
            <w:tcW w:w="1229" w:type="dxa"/>
          </w:tcPr>
          <w:p w14:paraId="05ED4941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74" w:type="dxa"/>
            <w:gridSpan w:val="2"/>
          </w:tcPr>
          <w:p w14:paraId="7B200512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11" w:type="dxa"/>
            <w:gridSpan w:val="2"/>
          </w:tcPr>
          <w:p w14:paraId="166F882A" w14:textId="77777777" w:rsidR="00A856FD" w:rsidRDefault="00A856FD" w:rsidP="00905E44">
            <w:pPr>
              <w:rPr>
                <w:b/>
              </w:rPr>
            </w:pPr>
          </w:p>
        </w:tc>
      </w:tr>
      <w:tr w:rsidR="00A22FB9" w:rsidRPr="00A22FB9" w14:paraId="3181D083" w14:textId="77777777" w:rsidTr="1B52FD8A">
        <w:tblPrEx>
          <w:shd w:val="clear" w:color="auto" w:fill="FFFFFF" w:themeFill="background1"/>
        </w:tblPrEx>
        <w:trPr>
          <w:trHeight w:val="2551"/>
        </w:trPr>
        <w:tc>
          <w:tcPr>
            <w:tcW w:w="1276" w:type="dxa"/>
            <w:gridSpan w:val="3"/>
            <w:shd w:val="clear" w:color="auto" w:fill="auto"/>
          </w:tcPr>
          <w:p w14:paraId="67375413" w14:textId="77777777" w:rsidR="002E397C" w:rsidRPr="00A22FB9" w:rsidRDefault="002E397C" w:rsidP="00CB37C1">
            <w:pPr>
              <w:jc w:val="center"/>
              <w:rPr>
                <w:b/>
                <w:color w:val="000000" w:themeColor="text1"/>
              </w:rPr>
            </w:pPr>
            <w:r w:rsidRPr="00A22FB9">
              <w:rPr>
                <w:b/>
                <w:color w:val="000000" w:themeColor="text1"/>
              </w:rPr>
              <w:t>1.10</w:t>
            </w:r>
          </w:p>
        </w:tc>
        <w:tc>
          <w:tcPr>
            <w:tcW w:w="6410" w:type="dxa"/>
            <w:shd w:val="clear" w:color="auto" w:fill="auto"/>
          </w:tcPr>
          <w:p w14:paraId="54A0FE7A" w14:textId="77777777" w:rsidR="002E397C" w:rsidRPr="00A22FB9" w:rsidRDefault="002E397C" w:rsidP="00CB37C1">
            <w:pPr>
              <w:rPr>
                <w:rFonts w:cs="Arial"/>
                <w:color w:val="000000" w:themeColor="text1"/>
              </w:rPr>
            </w:pPr>
            <w:r w:rsidRPr="00A22FB9">
              <w:rPr>
                <w:rFonts w:cs="Arial"/>
                <w:color w:val="000000" w:themeColor="text1"/>
              </w:rPr>
              <w:t xml:space="preserve">Does senior management participate in health and safety activities? (Examples may include participation in site yours, inspections, attending HSC meetings, using hazard controls, </w:t>
            </w:r>
            <w:proofErr w:type="spellStart"/>
            <w:r w:rsidRPr="00A22FB9">
              <w:rPr>
                <w:rFonts w:cs="Arial"/>
                <w:color w:val="000000" w:themeColor="text1"/>
              </w:rPr>
              <w:t>etc</w:t>
            </w:r>
            <w:proofErr w:type="spellEnd"/>
            <w:r w:rsidRPr="00A22FB9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1229" w:type="dxa"/>
            <w:shd w:val="clear" w:color="auto" w:fill="auto"/>
          </w:tcPr>
          <w:p w14:paraId="3F4F7B6B" w14:textId="77777777" w:rsidR="002E397C" w:rsidRPr="00A22FB9" w:rsidRDefault="002E397C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673E7D54" w14:textId="77777777" w:rsidR="002E397C" w:rsidRPr="00A22FB9" w:rsidRDefault="002E397C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14:paraId="635AE7F7" w14:textId="77777777" w:rsidR="002E397C" w:rsidRPr="00A22FB9" w:rsidRDefault="002E397C" w:rsidP="00CB37C1">
            <w:pPr>
              <w:rPr>
                <w:b/>
                <w:color w:val="000000" w:themeColor="text1"/>
              </w:rPr>
            </w:pPr>
          </w:p>
        </w:tc>
      </w:tr>
      <w:tr w:rsidR="00A856FD" w14:paraId="113719D4" w14:textId="77777777" w:rsidTr="1B52FD8A">
        <w:trPr>
          <w:trHeight w:val="2551"/>
        </w:trPr>
        <w:tc>
          <w:tcPr>
            <w:tcW w:w="1266" w:type="dxa"/>
            <w:gridSpan w:val="2"/>
          </w:tcPr>
          <w:p w14:paraId="65A1C2AD" w14:textId="77777777" w:rsidR="00A856FD" w:rsidRDefault="00A856FD" w:rsidP="00905E44">
            <w:pPr>
              <w:jc w:val="center"/>
              <w:rPr>
                <w:b/>
              </w:rPr>
            </w:pPr>
            <w:r>
              <w:rPr>
                <w:b/>
              </w:rPr>
              <w:t>1.13</w:t>
            </w:r>
          </w:p>
        </w:tc>
        <w:tc>
          <w:tcPr>
            <w:tcW w:w="6420" w:type="dxa"/>
            <w:gridSpan w:val="2"/>
          </w:tcPr>
          <w:p w14:paraId="4899C010" w14:textId="77777777" w:rsidR="00A856FD" w:rsidRDefault="00A856FD" w:rsidP="00905E44">
            <w:pPr>
              <w:rPr>
                <w:rFonts w:cs="Arial"/>
              </w:rPr>
            </w:pPr>
            <w:r>
              <w:rPr>
                <w:rFonts w:cs="Arial"/>
              </w:rPr>
              <w:t xml:space="preserve">What kinds of resources does senior management provide to implement and improve the health and safety system?  </w:t>
            </w:r>
          </w:p>
          <w:p w14:paraId="2CD986D7" w14:textId="77777777" w:rsidR="00B94BA5" w:rsidRPr="00E8174B" w:rsidRDefault="00B94BA5" w:rsidP="00B94BA5">
            <w:pPr>
              <w:pStyle w:val="BodyText"/>
              <w:rPr>
                <w:rFonts w:cs="Arial"/>
                <w:i/>
              </w:rPr>
            </w:pPr>
            <w:r w:rsidRPr="00E8174B">
              <w:rPr>
                <w:rFonts w:cs="Arial"/>
                <w:i/>
              </w:rPr>
              <w:t>Examples can include paid time, equipment, training, materials, and budget dedicated to health and safety needs, etc.</w:t>
            </w:r>
          </w:p>
          <w:p w14:paraId="3016A4BC" w14:textId="77777777" w:rsidR="00B94BA5" w:rsidRDefault="00B94BA5" w:rsidP="00B94BA5">
            <w:pPr>
              <w:rPr>
                <w:rFonts w:cs="Arial"/>
              </w:rPr>
            </w:pPr>
          </w:p>
          <w:p w14:paraId="4D6A0C04" w14:textId="4389994B" w:rsidR="00A856FD" w:rsidRDefault="00A856FD" w:rsidP="00905E44">
            <w:pPr>
              <w:rPr>
                <w:rFonts w:cs="Arial"/>
              </w:rPr>
            </w:pPr>
          </w:p>
          <w:p w14:paraId="10CAB408" w14:textId="4B694BF5" w:rsidR="00B97DE9" w:rsidRDefault="00B97DE9" w:rsidP="00905E44">
            <w:pPr>
              <w:rPr>
                <w:rFonts w:cs="Arial"/>
              </w:rPr>
            </w:pPr>
          </w:p>
          <w:p w14:paraId="2193C08F" w14:textId="77777777" w:rsidR="00B97DE9" w:rsidRDefault="00B97DE9" w:rsidP="00905E44">
            <w:pPr>
              <w:rPr>
                <w:rFonts w:cs="Arial"/>
              </w:rPr>
            </w:pPr>
          </w:p>
          <w:p w14:paraId="0D0BABC9" w14:textId="77777777" w:rsidR="00A856FD" w:rsidRDefault="00A856FD" w:rsidP="00D23966"/>
          <w:p w14:paraId="785BC5FF" w14:textId="61CCE8CB" w:rsidR="00B94BA5" w:rsidRDefault="00B94BA5" w:rsidP="00D23966"/>
        </w:tc>
        <w:tc>
          <w:tcPr>
            <w:tcW w:w="1229" w:type="dxa"/>
          </w:tcPr>
          <w:p w14:paraId="73C7D1F4" w14:textId="77777777" w:rsidR="00A856FD" w:rsidRDefault="00A856FD" w:rsidP="00905E44"/>
        </w:tc>
        <w:tc>
          <w:tcPr>
            <w:tcW w:w="874" w:type="dxa"/>
            <w:gridSpan w:val="2"/>
          </w:tcPr>
          <w:p w14:paraId="53CE6378" w14:textId="77777777" w:rsidR="00A856FD" w:rsidRDefault="00A856FD" w:rsidP="00905E44"/>
        </w:tc>
        <w:tc>
          <w:tcPr>
            <w:tcW w:w="811" w:type="dxa"/>
            <w:gridSpan w:val="2"/>
          </w:tcPr>
          <w:p w14:paraId="2FCAC6BD" w14:textId="77777777" w:rsidR="00A856FD" w:rsidRDefault="00A856FD" w:rsidP="00905E44"/>
        </w:tc>
      </w:tr>
      <w:tr w:rsidR="00A856FD" w14:paraId="4757F53C" w14:textId="77777777" w:rsidTr="1B52FD8A">
        <w:trPr>
          <w:trHeight w:val="2551"/>
        </w:trPr>
        <w:tc>
          <w:tcPr>
            <w:tcW w:w="1266" w:type="dxa"/>
            <w:gridSpan w:val="2"/>
          </w:tcPr>
          <w:p w14:paraId="09E69357" w14:textId="146F5FEE" w:rsidR="00A856FD" w:rsidRDefault="00A856FD" w:rsidP="1B52FD8A">
            <w:pPr>
              <w:jc w:val="center"/>
              <w:rPr>
                <w:b/>
                <w:bCs/>
              </w:rPr>
            </w:pPr>
            <w:r w:rsidRPr="1B52FD8A">
              <w:rPr>
                <w:b/>
                <w:bCs/>
              </w:rPr>
              <w:lastRenderedPageBreak/>
              <w:t>2.7</w:t>
            </w:r>
          </w:p>
        </w:tc>
        <w:tc>
          <w:tcPr>
            <w:tcW w:w="6420" w:type="dxa"/>
            <w:gridSpan w:val="2"/>
          </w:tcPr>
          <w:p w14:paraId="2E52DEF4" w14:textId="77777777" w:rsidR="00A856FD" w:rsidRDefault="00A856FD" w:rsidP="00905E44">
            <w:pPr>
              <w:rPr>
                <w:rFonts w:cs="Arial"/>
              </w:rPr>
            </w:pPr>
            <w:r>
              <w:rPr>
                <w:rFonts w:cs="Arial"/>
              </w:rPr>
              <w:t>How are you involved in the formal hazard assessment process?</w:t>
            </w:r>
          </w:p>
          <w:p w14:paraId="2C519C2E" w14:textId="77777777" w:rsidR="00B94BA5" w:rsidRPr="00DF78DF" w:rsidRDefault="00B94BA5" w:rsidP="00B94BA5">
            <w:pPr>
              <w:rPr>
                <w:rFonts w:cs="Arial"/>
                <w:i/>
              </w:rPr>
            </w:pPr>
            <w:r w:rsidRPr="00DF78DF">
              <w:rPr>
                <w:rFonts w:cs="Arial"/>
                <w:i/>
              </w:rPr>
              <w:t>Auditor may have to explain</w:t>
            </w:r>
            <w:r>
              <w:rPr>
                <w:rFonts w:cs="Arial"/>
                <w:i/>
              </w:rPr>
              <w:t xml:space="preserve"> formal</w:t>
            </w:r>
            <w:r w:rsidRPr="00DF78DF">
              <w:rPr>
                <w:rFonts w:cs="Arial"/>
                <w:i/>
              </w:rPr>
              <w:t xml:space="preserve"> hazard assessment, as the employer may use different terminology.</w:t>
            </w:r>
          </w:p>
          <w:p w14:paraId="51E160BC" w14:textId="77777777" w:rsidR="00B94BA5" w:rsidRDefault="00B94BA5" w:rsidP="00B94BA5">
            <w:pPr>
              <w:rPr>
                <w:rFonts w:cs="Arial"/>
              </w:rPr>
            </w:pPr>
          </w:p>
          <w:p w14:paraId="3C40034B" w14:textId="4E48E5D6" w:rsidR="00A856FD" w:rsidRDefault="00A856FD" w:rsidP="00905E44">
            <w:pPr>
              <w:rPr>
                <w:rFonts w:cs="Arial"/>
              </w:rPr>
            </w:pPr>
          </w:p>
          <w:p w14:paraId="5DA61EE7" w14:textId="46A92174" w:rsidR="00B94BA5" w:rsidRDefault="00B94BA5" w:rsidP="00905E44">
            <w:pPr>
              <w:rPr>
                <w:rFonts w:cs="Arial"/>
              </w:rPr>
            </w:pPr>
          </w:p>
          <w:p w14:paraId="617546C4" w14:textId="6B28AF0F" w:rsidR="00B97DE9" w:rsidRDefault="00B97DE9" w:rsidP="00905E44">
            <w:pPr>
              <w:rPr>
                <w:rFonts w:cs="Arial"/>
              </w:rPr>
            </w:pPr>
          </w:p>
          <w:p w14:paraId="12D0B4D5" w14:textId="77777777" w:rsidR="00B97DE9" w:rsidRDefault="00B97DE9" w:rsidP="00905E44">
            <w:pPr>
              <w:rPr>
                <w:rFonts w:cs="Arial"/>
              </w:rPr>
            </w:pPr>
          </w:p>
          <w:p w14:paraId="170CD17A" w14:textId="77777777" w:rsidR="00B94BA5" w:rsidRDefault="00B94BA5" w:rsidP="00905E44">
            <w:pPr>
              <w:rPr>
                <w:rFonts w:cs="Arial"/>
              </w:rPr>
            </w:pPr>
          </w:p>
          <w:p w14:paraId="7ECB271D" w14:textId="77777777" w:rsidR="00A856FD" w:rsidRDefault="00A856FD" w:rsidP="00D23966"/>
        </w:tc>
        <w:tc>
          <w:tcPr>
            <w:tcW w:w="1229" w:type="dxa"/>
          </w:tcPr>
          <w:p w14:paraId="52A87FB1" w14:textId="77777777" w:rsidR="00A856FD" w:rsidRDefault="00A856FD" w:rsidP="00905E44"/>
        </w:tc>
        <w:tc>
          <w:tcPr>
            <w:tcW w:w="874" w:type="dxa"/>
            <w:gridSpan w:val="2"/>
          </w:tcPr>
          <w:p w14:paraId="25378264" w14:textId="77777777" w:rsidR="00A856FD" w:rsidRDefault="00A856FD" w:rsidP="00905E44"/>
        </w:tc>
        <w:tc>
          <w:tcPr>
            <w:tcW w:w="811" w:type="dxa"/>
            <w:gridSpan w:val="2"/>
          </w:tcPr>
          <w:p w14:paraId="5D920F0B" w14:textId="77777777" w:rsidR="00A856FD" w:rsidRDefault="00A856FD" w:rsidP="00905E44"/>
        </w:tc>
      </w:tr>
      <w:tr w:rsidR="00A856FD" w14:paraId="3B45E57D" w14:textId="77777777" w:rsidTr="1B52FD8A">
        <w:trPr>
          <w:cantSplit/>
          <w:trHeight w:val="2551"/>
        </w:trPr>
        <w:tc>
          <w:tcPr>
            <w:tcW w:w="1266" w:type="dxa"/>
            <w:gridSpan w:val="2"/>
          </w:tcPr>
          <w:p w14:paraId="1467C947" w14:textId="77777777" w:rsidR="00A856FD" w:rsidRDefault="00A856FD" w:rsidP="00905E44">
            <w:pPr>
              <w:jc w:val="center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6420" w:type="dxa"/>
            <w:gridSpan w:val="2"/>
          </w:tcPr>
          <w:p w14:paraId="6BB09537" w14:textId="77777777" w:rsidR="00A856FD" w:rsidRDefault="00A856FD" w:rsidP="00905E44">
            <w:pPr>
              <w:pStyle w:val="BodyText"/>
              <w:jc w:val="left"/>
              <w:rPr>
                <w:rFonts w:cs="Arial"/>
              </w:rPr>
            </w:pPr>
            <w:r w:rsidRPr="00171002">
              <w:rPr>
                <w:rFonts w:cs="Arial"/>
                <w:b/>
                <w:bCs/>
              </w:rPr>
              <w:t>Hazard Assessment Lead</w:t>
            </w:r>
            <w:r>
              <w:rPr>
                <w:rFonts w:cs="Arial"/>
              </w:rPr>
              <w:t xml:space="preserve"> </w:t>
            </w:r>
            <w:r w:rsidR="00081084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When are formal hazard assessments reviewed?  </w:t>
            </w:r>
          </w:p>
          <w:p w14:paraId="4873A2AC" w14:textId="77777777" w:rsidR="00B94BA5" w:rsidRPr="003B1B66" w:rsidRDefault="00B94BA5" w:rsidP="00B94BA5">
            <w:pPr>
              <w:pStyle w:val="BodyText"/>
              <w:jc w:val="left"/>
              <w:rPr>
                <w:rFonts w:cs="Arial"/>
                <w:i/>
              </w:rPr>
            </w:pPr>
            <w:r w:rsidRPr="003B1B66">
              <w:rPr>
                <w:rFonts w:cs="Arial"/>
                <w:i/>
              </w:rPr>
              <w:t xml:space="preserve">Auditor to determine if interviewee would be considered a </w:t>
            </w:r>
            <w:r>
              <w:rPr>
                <w:rFonts w:cs="Arial"/>
                <w:i/>
              </w:rPr>
              <w:t>lead</w:t>
            </w:r>
            <w:r w:rsidRPr="003B1B66">
              <w:rPr>
                <w:rFonts w:cs="Arial"/>
                <w:i/>
              </w:rPr>
              <w:t xml:space="preserve"> employee for the purpose of hazard assessment review.</w:t>
            </w:r>
            <w:r>
              <w:rPr>
                <w:rFonts w:cs="Arial"/>
                <w:i/>
              </w:rPr>
              <w:t xml:space="preserve"> </w:t>
            </w:r>
            <w:r w:rsidRPr="00E8174B">
              <w:rPr>
                <w:rFonts w:cs="Arial"/>
                <w:b/>
                <w:i/>
              </w:rPr>
              <w:t>Hazard assessment leads</w:t>
            </w:r>
            <w:r w:rsidRPr="00E8174B">
              <w:rPr>
                <w:rFonts w:cs="Arial"/>
                <w:i/>
              </w:rPr>
              <w:t xml:space="preserve"> are those that lead the hazard assessment process. </w:t>
            </w:r>
            <w:r>
              <w:rPr>
                <w:rFonts w:cs="Arial"/>
                <w:i/>
              </w:rPr>
              <w:t xml:space="preserve"> </w:t>
            </w:r>
            <w:r w:rsidRPr="00B94BA5">
              <w:rPr>
                <w:rFonts w:cs="Arial"/>
                <w:b/>
                <w:bCs/>
                <w:i/>
              </w:rPr>
              <w:t>N/A if they are not.</w:t>
            </w:r>
          </w:p>
          <w:p w14:paraId="17347036" w14:textId="77777777" w:rsidR="00B94BA5" w:rsidRDefault="00B94BA5" w:rsidP="00B94BA5">
            <w:pPr>
              <w:pStyle w:val="BodyText"/>
              <w:jc w:val="left"/>
              <w:rPr>
                <w:rFonts w:cs="Arial"/>
              </w:rPr>
            </w:pPr>
          </w:p>
          <w:p w14:paraId="70594A20" w14:textId="77777777" w:rsidR="00A856FD" w:rsidRDefault="00A856FD" w:rsidP="00905E44">
            <w:pPr>
              <w:pStyle w:val="BodyText"/>
              <w:jc w:val="left"/>
              <w:rPr>
                <w:rFonts w:cs="Arial"/>
              </w:rPr>
            </w:pPr>
          </w:p>
          <w:p w14:paraId="082307CE" w14:textId="6BB615E2" w:rsidR="00A856FD" w:rsidRDefault="00A856FD" w:rsidP="00D23966">
            <w:pPr>
              <w:pStyle w:val="BodyText"/>
              <w:jc w:val="left"/>
            </w:pPr>
          </w:p>
          <w:p w14:paraId="43727C62" w14:textId="1A1A8A0E" w:rsidR="00B97DE9" w:rsidRDefault="00B97DE9" w:rsidP="00D23966">
            <w:pPr>
              <w:pStyle w:val="BodyText"/>
              <w:jc w:val="left"/>
            </w:pPr>
          </w:p>
          <w:p w14:paraId="072EF562" w14:textId="77777777" w:rsidR="00B97DE9" w:rsidRDefault="00B97DE9" w:rsidP="00D23966">
            <w:pPr>
              <w:pStyle w:val="BodyText"/>
              <w:jc w:val="left"/>
            </w:pPr>
          </w:p>
          <w:p w14:paraId="2C7DA43D" w14:textId="51C18548" w:rsidR="00B94BA5" w:rsidRDefault="00B94BA5" w:rsidP="00D23966">
            <w:pPr>
              <w:pStyle w:val="BodyText"/>
              <w:jc w:val="left"/>
            </w:pPr>
          </w:p>
        </w:tc>
        <w:tc>
          <w:tcPr>
            <w:tcW w:w="1229" w:type="dxa"/>
          </w:tcPr>
          <w:p w14:paraId="6B128050" w14:textId="77777777" w:rsidR="00A856FD" w:rsidRDefault="00A856FD" w:rsidP="00905E44">
            <w:pPr>
              <w:jc w:val="center"/>
              <w:rPr>
                <w:b/>
                <w:sz w:val="28"/>
              </w:rPr>
            </w:pPr>
          </w:p>
        </w:tc>
        <w:tc>
          <w:tcPr>
            <w:tcW w:w="874" w:type="dxa"/>
            <w:gridSpan w:val="2"/>
          </w:tcPr>
          <w:p w14:paraId="3FD17A31" w14:textId="77777777" w:rsidR="00A856FD" w:rsidRDefault="00A856FD" w:rsidP="00905E44">
            <w:pPr>
              <w:jc w:val="center"/>
              <w:rPr>
                <w:b/>
                <w:sz w:val="28"/>
              </w:rPr>
            </w:pPr>
          </w:p>
        </w:tc>
        <w:tc>
          <w:tcPr>
            <w:tcW w:w="811" w:type="dxa"/>
            <w:gridSpan w:val="2"/>
          </w:tcPr>
          <w:p w14:paraId="624990D3" w14:textId="77777777" w:rsidR="00A856FD" w:rsidRDefault="00A856FD" w:rsidP="00905E44">
            <w:pPr>
              <w:jc w:val="center"/>
              <w:rPr>
                <w:b/>
                <w:sz w:val="28"/>
              </w:rPr>
            </w:pPr>
          </w:p>
        </w:tc>
      </w:tr>
      <w:tr w:rsidR="00A856FD" w14:paraId="4901ADE5" w14:textId="77777777" w:rsidTr="1B52FD8A">
        <w:trPr>
          <w:trHeight w:val="2551"/>
        </w:trPr>
        <w:tc>
          <w:tcPr>
            <w:tcW w:w="1266" w:type="dxa"/>
            <w:gridSpan w:val="2"/>
          </w:tcPr>
          <w:p w14:paraId="0381C966" w14:textId="77777777" w:rsidR="00A856FD" w:rsidRDefault="00A856FD" w:rsidP="00905E44">
            <w:pPr>
              <w:jc w:val="center"/>
              <w:rPr>
                <w:b/>
              </w:rPr>
            </w:pPr>
            <w:r>
              <w:rPr>
                <w:b/>
              </w:rPr>
              <w:t>2.14</w:t>
            </w:r>
          </w:p>
        </w:tc>
        <w:tc>
          <w:tcPr>
            <w:tcW w:w="6420" w:type="dxa"/>
            <w:gridSpan w:val="2"/>
          </w:tcPr>
          <w:p w14:paraId="2518117E" w14:textId="77777777" w:rsidR="00A856FD" w:rsidRDefault="00A856FD" w:rsidP="00905E4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How are you involved in the site-specific hazard assessment process?</w:t>
            </w:r>
          </w:p>
          <w:p w14:paraId="2763D489" w14:textId="77777777" w:rsidR="00A856FD" w:rsidRDefault="00A856FD" w:rsidP="00905E44">
            <w:pPr>
              <w:pStyle w:val="BodyText"/>
              <w:rPr>
                <w:rFonts w:cs="Arial"/>
              </w:rPr>
            </w:pPr>
          </w:p>
          <w:p w14:paraId="3BDD435E" w14:textId="77777777" w:rsidR="00A856FD" w:rsidRDefault="00A856FD" w:rsidP="00905E44">
            <w:pPr>
              <w:pStyle w:val="BodyText"/>
              <w:rPr>
                <w:rFonts w:cs="Arial"/>
              </w:rPr>
            </w:pPr>
          </w:p>
          <w:p w14:paraId="326E3E72" w14:textId="77777777" w:rsidR="00A856FD" w:rsidRDefault="00A856FD" w:rsidP="00905E44">
            <w:pPr>
              <w:pStyle w:val="BodyText"/>
              <w:rPr>
                <w:rFonts w:cs="Arial"/>
              </w:rPr>
            </w:pPr>
          </w:p>
          <w:p w14:paraId="4A5E7853" w14:textId="77777777" w:rsidR="00A856FD" w:rsidRPr="007946B0" w:rsidRDefault="00A856FD" w:rsidP="00905E44">
            <w:pPr>
              <w:pStyle w:val="BodyText"/>
            </w:pPr>
          </w:p>
        </w:tc>
        <w:tc>
          <w:tcPr>
            <w:tcW w:w="1229" w:type="dxa"/>
          </w:tcPr>
          <w:p w14:paraId="253AEAFC" w14:textId="77777777" w:rsidR="00A856FD" w:rsidRDefault="00A856FD" w:rsidP="00905E44"/>
        </w:tc>
        <w:tc>
          <w:tcPr>
            <w:tcW w:w="874" w:type="dxa"/>
            <w:gridSpan w:val="2"/>
          </w:tcPr>
          <w:p w14:paraId="60558F6D" w14:textId="77777777" w:rsidR="00A856FD" w:rsidRDefault="00A856FD" w:rsidP="00905E44"/>
        </w:tc>
        <w:tc>
          <w:tcPr>
            <w:tcW w:w="811" w:type="dxa"/>
            <w:gridSpan w:val="2"/>
          </w:tcPr>
          <w:p w14:paraId="4D6C262F" w14:textId="77777777" w:rsidR="00A856FD" w:rsidRDefault="00A856FD" w:rsidP="00905E44"/>
        </w:tc>
      </w:tr>
      <w:tr w:rsidR="00A856FD" w14:paraId="70816D48" w14:textId="77777777" w:rsidTr="1B52FD8A">
        <w:trPr>
          <w:trHeight w:val="2551"/>
        </w:trPr>
        <w:tc>
          <w:tcPr>
            <w:tcW w:w="1266" w:type="dxa"/>
            <w:gridSpan w:val="2"/>
          </w:tcPr>
          <w:p w14:paraId="6078F558" w14:textId="77777777" w:rsidR="00A856FD" w:rsidRDefault="00A856FD" w:rsidP="00905E44">
            <w:pPr>
              <w:jc w:val="center"/>
              <w:rPr>
                <w:b/>
              </w:rPr>
            </w:pPr>
            <w:r>
              <w:rPr>
                <w:b/>
              </w:rPr>
              <w:t>2.15</w:t>
            </w:r>
          </w:p>
        </w:tc>
        <w:tc>
          <w:tcPr>
            <w:tcW w:w="6420" w:type="dxa"/>
            <w:gridSpan w:val="2"/>
          </w:tcPr>
          <w:p w14:paraId="1B6911EE" w14:textId="77777777" w:rsidR="00A856FD" w:rsidRDefault="00A856FD" w:rsidP="00905E44">
            <w:pPr>
              <w:rPr>
                <w:rFonts w:cs="Arial"/>
              </w:rPr>
            </w:pPr>
            <w:r>
              <w:rPr>
                <w:rFonts w:cs="Arial"/>
              </w:rPr>
              <w:t xml:space="preserve">How do you </w:t>
            </w:r>
            <w:r w:rsidRPr="00823374">
              <w:rPr>
                <w:rFonts w:cs="Arial"/>
              </w:rPr>
              <w:t>report</w:t>
            </w:r>
            <w:r>
              <w:rPr>
                <w:rFonts w:cs="Arial"/>
              </w:rPr>
              <w:t xml:space="preserve"> new hazards, including </w:t>
            </w:r>
            <w:r w:rsidRPr="00823374">
              <w:rPr>
                <w:rFonts w:cs="Arial"/>
              </w:rPr>
              <w:t>unsafe or unh</w:t>
            </w:r>
            <w:r>
              <w:rPr>
                <w:rFonts w:cs="Arial"/>
              </w:rPr>
              <w:t>ealthy conditions and practices?</w:t>
            </w:r>
          </w:p>
          <w:p w14:paraId="28E18C96" w14:textId="77777777" w:rsidR="00A856FD" w:rsidRDefault="00A856FD" w:rsidP="00905E44">
            <w:pPr>
              <w:rPr>
                <w:rFonts w:cs="Arial"/>
              </w:rPr>
            </w:pPr>
          </w:p>
          <w:p w14:paraId="6FDB2803" w14:textId="77777777" w:rsidR="00A856FD" w:rsidRDefault="00A856FD" w:rsidP="00905E44">
            <w:pPr>
              <w:rPr>
                <w:rFonts w:cs="Arial"/>
              </w:rPr>
            </w:pPr>
          </w:p>
          <w:p w14:paraId="459AECE8" w14:textId="77777777" w:rsidR="00A856FD" w:rsidRPr="007946B0" w:rsidRDefault="00A856FD" w:rsidP="00D23966"/>
        </w:tc>
        <w:tc>
          <w:tcPr>
            <w:tcW w:w="1229" w:type="dxa"/>
          </w:tcPr>
          <w:p w14:paraId="637F56D2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74" w:type="dxa"/>
            <w:gridSpan w:val="2"/>
          </w:tcPr>
          <w:p w14:paraId="2732AEA0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11" w:type="dxa"/>
            <w:gridSpan w:val="2"/>
          </w:tcPr>
          <w:p w14:paraId="5E61FF06" w14:textId="77777777" w:rsidR="00A856FD" w:rsidRDefault="00A856FD" w:rsidP="00905E44">
            <w:pPr>
              <w:rPr>
                <w:b/>
              </w:rPr>
            </w:pPr>
          </w:p>
        </w:tc>
      </w:tr>
      <w:tr w:rsidR="00A856FD" w14:paraId="677EFD06" w14:textId="77777777" w:rsidTr="1B52FD8A">
        <w:trPr>
          <w:trHeight w:val="2551"/>
        </w:trPr>
        <w:tc>
          <w:tcPr>
            <w:tcW w:w="1266" w:type="dxa"/>
            <w:gridSpan w:val="2"/>
          </w:tcPr>
          <w:p w14:paraId="304A56C6" w14:textId="3CFD3405" w:rsidR="00A856FD" w:rsidRDefault="00A856FD" w:rsidP="1B52FD8A">
            <w:pPr>
              <w:jc w:val="center"/>
              <w:rPr>
                <w:b/>
                <w:bCs/>
              </w:rPr>
            </w:pPr>
            <w:r w:rsidRPr="1B52FD8A">
              <w:rPr>
                <w:b/>
                <w:bCs/>
              </w:rPr>
              <w:lastRenderedPageBreak/>
              <w:t>3.5</w:t>
            </w:r>
          </w:p>
        </w:tc>
        <w:tc>
          <w:tcPr>
            <w:tcW w:w="6420" w:type="dxa"/>
            <w:gridSpan w:val="2"/>
          </w:tcPr>
          <w:p w14:paraId="2EEFA7E6" w14:textId="77777777" w:rsidR="00A856FD" w:rsidRDefault="00A856FD" w:rsidP="00905E44">
            <w:pPr>
              <w:rPr>
                <w:rFonts w:cs="Arial"/>
              </w:rPr>
            </w:pPr>
            <w:r>
              <w:rPr>
                <w:rFonts w:cs="Arial"/>
              </w:rPr>
              <w:t>How are changes to hazard controls communicated to you?</w:t>
            </w:r>
          </w:p>
          <w:p w14:paraId="3B08DE59" w14:textId="77777777" w:rsidR="00A856FD" w:rsidRDefault="00A856FD" w:rsidP="00905E44">
            <w:pPr>
              <w:rPr>
                <w:rFonts w:cs="Arial"/>
              </w:rPr>
            </w:pPr>
          </w:p>
          <w:p w14:paraId="5E46D439" w14:textId="77777777" w:rsidR="00A856FD" w:rsidRDefault="00A856FD" w:rsidP="00D23966"/>
        </w:tc>
        <w:tc>
          <w:tcPr>
            <w:tcW w:w="1229" w:type="dxa"/>
          </w:tcPr>
          <w:p w14:paraId="5E486B04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74" w:type="dxa"/>
            <w:gridSpan w:val="2"/>
          </w:tcPr>
          <w:p w14:paraId="1B3E7044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11" w:type="dxa"/>
            <w:gridSpan w:val="2"/>
          </w:tcPr>
          <w:p w14:paraId="4565A530" w14:textId="77777777" w:rsidR="00A856FD" w:rsidRDefault="00A856FD" w:rsidP="00905E44">
            <w:pPr>
              <w:rPr>
                <w:b/>
              </w:rPr>
            </w:pPr>
          </w:p>
        </w:tc>
      </w:tr>
      <w:tr w:rsidR="00A856FD" w14:paraId="656D7F77" w14:textId="77777777" w:rsidTr="1B52FD8A">
        <w:trPr>
          <w:trHeight w:val="2551"/>
        </w:trPr>
        <w:tc>
          <w:tcPr>
            <w:tcW w:w="1266" w:type="dxa"/>
            <w:gridSpan w:val="2"/>
          </w:tcPr>
          <w:p w14:paraId="0DBDC02D" w14:textId="1C923EE8" w:rsidR="00A856FD" w:rsidRDefault="00A856FD" w:rsidP="1B52FD8A">
            <w:pPr>
              <w:jc w:val="center"/>
              <w:rPr>
                <w:b/>
                <w:bCs/>
              </w:rPr>
            </w:pPr>
            <w:r w:rsidRPr="1B52FD8A">
              <w:rPr>
                <w:b/>
                <w:bCs/>
              </w:rPr>
              <w:t>3.6</w:t>
            </w:r>
          </w:p>
        </w:tc>
        <w:tc>
          <w:tcPr>
            <w:tcW w:w="6420" w:type="dxa"/>
            <w:gridSpan w:val="2"/>
          </w:tcPr>
          <w:p w14:paraId="43822E87" w14:textId="77777777" w:rsidR="00A856FD" w:rsidRDefault="00A856FD" w:rsidP="00905E4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What hazard controls do you use?</w:t>
            </w:r>
          </w:p>
          <w:p w14:paraId="743FC303" w14:textId="77777777" w:rsidR="00A856FD" w:rsidRDefault="00A856FD" w:rsidP="00905E44">
            <w:pPr>
              <w:rPr>
                <w:rFonts w:cs="Arial"/>
              </w:rPr>
            </w:pPr>
          </w:p>
          <w:p w14:paraId="4D293F5A" w14:textId="77777777" w:rsidR="00A856FD" w:rsidRDefault="00A856FD" w:rsidP="00905E44">
            <w:pPr>
              <w:rPr>
                <w:rFonts w:cs="Arial"/>
              </w:rPr>
            </w:pPr>
          </w:p>
          <w:p w14:paraId="2045CFFD" w14:textId="77777777" w:rsidR="00A856FD" w:rsidRDefault="00A856FD" w:rsidP="00D23966"/>
          <w:p w14:paraId="54CD90D7" w14:textId="77777777" w:rsidR="00B97DE9" w:rsidRDefault="00B97DE9" w:rsidP="00D23966"/>
          <w:p w14:paraId="726DA25C" w14:textId="77777777" w:rsidR="00B97DE9" w:rsidRDefault="00B97DE9" w:rsidP="00D23966"/>
          <w:p w14:paraId="14EDFCAB" w14:textId="77777777" w:rsidR="00B97DE9" w:rsidRDefault="00B97DE9" w:rsidP="00D23966"/>
          <w:p w14:paraId="427043E0" w14:textId="72FAA738" w:rsidR="00B97DE9" w:rsidRDefault="00B97DE9" w:rsidP="00D23966"/>
        </w:tc>
        <w:tc>
          <w:tcPr>
            <w:tcW w:w="1229" w:type="dxa"/>
          </w:tcPr>
          <w:p w14:paraId="67E8BC98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74" w:type="dxa"/>
            <w:gridSpan w:val="2"/>
          </w:tcPr>
          <w:p w14:paraId="6697F35A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11" w:type="dxa"/>
            <w:gridSpan w:val="2"/>
          </w:tcPr>
          <w:p w14:paraId="6E5F9F41" w14:textId="77777777" w:rsidR="00A856FD" w:rsidRDefault="00A856FD" w:rsidP="00905E44">
            <w:pPr>
              <w:rPr>
                <w:b/>
              </w:rPr>
            </w:pPr>
          </w:p>
        </w:tc>
      </w:tr>
      <w:tr w:rsidR="00A856FD" w14:paraId="48C9A46D" w14:textId="77777777" w:rsidTr="1B52FD8A">
        <w:trPr>
          <w:trHeight w:val="2551"/>
        </w:trPr>
        <w:tc>
          <w:tcPr>
            <w:tcW w:w="1266" w:type="dxa"/>
            <w:gridSpan w:val="2"/>
          </w:tcPr>
          <w:p w14:paraId="34BFE600" w14:textId="7FC06540" w:rsidR="00A856FD" w:rsidRDefault="00A856FD" w:rsidP="1B52FD8A">
            <w:pPr>
              <w:jc w:val="center"/>
              <w:rPr>
                <w:b/>
                <w:bCs/>
              </w:rPr>
            </w:pPr>
            <w:r w:rsidRPr="1B52FD8A">
              <w:rPr>
                <w:b/>
                <w:bCs/>
              </w:rPr>
              <w:t>3.7</w:t>
            </w:r>
          </w:p>
        </w:tc>
        <w:tc>
          <w:tcPr>
            <w:tcW w:w="6420" w:type="dxa"/>
            <w:gridSpan w:val="2"/>
          </w:tcPr>
          <w:p w14:paraId="40E76BCF" w14:textId="42EF2BD9" w:rsidR="00A856FD" w:rsidRDefault="00A856FD" w:rsidP="00905E4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How </w:t>
            </w:r>
            <w:proofErr w:type="gramStart"/>
            <w:r>
              <w:rPr>
                <w:rFonts w:cs="Arial"/>
              </w:rPr>
              <w:t>does</w:t>
            </w:r>
            <w:proofErr w:type="gramEnd"/>
            <w:r>
              <w:rPr>
                <w:rFonts w:cs="Arial"/>
              </w:rPr>
              <w:t xml:space="preserve"> managers/supervisors ensure you are using the established hazard controls to perform your work safely?</w:t>
            </w:r>
            <w:r w:rsidR="003F7ACB">
              <w:rPr>
                <w:rFonts w:cs="Arial"/>
              </w:rPr>
              <w:t xml:space="preserve"> </w:t>
            </w:r>
          </w:p>
          <w:p w14:paraId="091FCDED" w14:textId="77777777" w:rsidR="00A856FD" w:rsidRDefault="00A856FD" w:rsidP="00905E44">
            <w:pPr>
              <w:rPr>
                <w:rFonts w:cs="Arial"/>
              </w:rPr>
            </w:pPr>
          </w:p>
          <w:p w14:paraId="6962AF14" w14:textId="77777777" w:rsidR="00A856FD" w:rsidRDefault="00A856FD" w:rsidP="00D23966">
            <w:pPr>
              <w:rPr>
                <w:rFonts w:cs="Arial"/>
              </w:rPr>
            </w:pPr>
          </w:p>
          <w:p w14:paraId="7A9675D7" w14:textId="0902E033" w:rsidR="00B94BA5" w:rsidRDefault="00B94BA5" w:rsidP="00D23966">
            <w:pPr>
              <w:rPr>
                <w:rFonts w:cs="Arial"/>
              </w:rPr>
            </w:pPr>
          </w:p>
          <w:p w14:paraId="4E5FC138" w14:textId="4A846021" w:rsidR="00B97DE9" w:rsidRDefault="00B97DE9" w:rsidP="00D23966">
            <w:pPr>
              <w:rPr>
                <w:rFonts w:cs="Arial"/>
              </w:rPr>
            </w:pPr>
          </w:p>
          <w:p w14:paraId="5368A336" w14:textId="77777777" w:rsidR="00B97DE9" w:rsidRDefault="00B97DE9" w:rsidP="00D23966">
            <w:pPr>
              <w:rPr>
                <w:rFonts w:cs="Arial"/>
              </w:rPr>
            </w:pPr>
          </w:p>
          <w:p w14:paraId="4F3C4A2C" w14:textId="77777777" w:rsidR="00B94BA5" w:rsidRDefault="00B94BA5" w:rsidP="00D23966">
            <w:pPr>
              <w:rPr>
                <w:rFonts w:cs="Arial"/>
              </w:rPr>
            </w:pPr>
          </w:p>
          <w:p w14:paraId="46926DF1" w14:textId="77777777" w:rsidR="00B94BA5" w:rsidRDefault="00B94BA5" w:rsidP="00D23966">
            <w:pPr>
              <w:rPr>
                <w:rFonts w:cs="Arial"/>
              </w:rPr>
            </w:pPr>
          </w:p>
          <w:p w14:paraId="242BBBE4" w14:textId="56F66BCD" w:rsidR="00B94BA5" w:rsidRDefault="00B94BA5" w:rsidP="00D23966">
            <w:pPr>
              <w:rPr>
                <w:rFonts w:cs="Arial"/>
              </w:rPr>
            </w:pPr>
          </w:p>
        </w:tc>
        <w:tc>
          <w:tcPr>
            <w:tcW w:w="1229" w:type="dxa"/>
          </w:tcPr>
          <w:p w14:paraId="3CD3D58C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74" w:type="dxa"/>
            <w:gridSpan w:val="2"/>
          </w:tcPr>
          <w:p w14:paraId="25B42CC9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11" w:type="dxa"/>
            <w:gridSpan w:val="2"/>
          </w:tcPr>
          <w:p w14:paraId="0C26D518" w14:textId="77777777" w:rsidR="00A856FD" w:rsidRDefault="00A856FD" w:rsidP="00905E44">
            <w:pPr>
              <w:rPr>
                <w:b/>
              </w:rPr>
            </w:pPr>
          </w:p>
        </w:tc>
      </w:tr>
      <w:tr w:rsidR="00A856FD" w14:paraId="00EFDA87" w14:textId="77777777" w:rsidTr="1B52FD8A">
        <w:trPr>
          <w:trHeight w:val="2551"/>
        </w:trPr>
        <w:tc>
          <w:tcPr>
            <w:tcW w:w="1266" w:type="dxa"/>
            <w:gridSpan w:val="2"/>
          </w:tcPr>
          <w:p w14:paraId="7AB5D7F7" w14:textId="77777777" w:rsidR="00A856FD" w:rsidRDefault="00A856FD" w:rsidP="00905E44">
            <w:pPr>
              <w:jc w:val="center"/>
              <w:rPr>
                <w:b/>
              </w:rPr>
            </w:pPr>
            <w:r>
              <w:rPr>
                <w:b/>
              </w:rPr>
              <w:t>3.10</w:t>
            </w:r>
          </w:p>
        </w:tc>
        <w:tc>
          <w:tcPr>
            <w:tcW w:w="6420" w:type="dxa"/>
            <w:gridSpan w:val="2"/>
          </w:tcPr>
          <w:p w14:paraId="2D2B0DED" w14:textId="77777777" w:rsidR="00A856FD" w:rsidRDefault="00A856FD" w:rsidP="00905E4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When and how is defective equipment, vehicles, facilities, or tools removed from service or for repair?</w:t>
            </w:r>
          </w:p>
          <w:p w14:paraId="67C205DA" w14:textId="77777777" w:rsidR="00A856FD" w:rsidRDefault="00A856FD" w:rsidP="00905E44">
            <w:pPr>
              <w:pStyle w:val="BodyText"/>
              <w:rPr>
                <w:rFonts w:cs="Arial"/>
              </w:rPr>
            </w:pPr>
          </w:p>
          <w:p w14:paraId="66829647" w14:textId="77777777" w:rsidR="00A856FD" w:rsidRDefault="00A856FD" w:rsidP="00D23966">
            <w:pPr>
              <w:pStyle w:val="BodyText"/>
            </w:pPr>
          </w:p>
          <w:p w14:paraId="3F9DDAB8" w14:textId="77777777" w:rsidR="00B94BA5" w:rsidRDefault="00B94BA5" w:rsidP="00D23966">
            <w:pPr>
              <w:pStyle w:val="BodyText"/>
            </w:pPr>
          </w:p>
          <w:p w14:paraId="1DC8B9D7" w14:textId="77777777" w:rsidR="00B94BA5" w:rsidRDefault="00B94BA5" w:rsidP="00D23966">
            <w:pPr>
              <w:pStyle w:val="BodyText"/>
            </w:pPr>
          </w:p>
          <w:p w14:paraId="42A6C1B8" w14:textId="77777777" w:rsidR="00B94BA5" w:rsidRDefault="00B94BA5" w:rsidP="00D23966">
            <w:pPr>
              <w:pStyle w:val="BodyText"/>
            </w:pPr>
          </w:p>
          <w:p w14:paraId="19676459" w14:textId="388E357D" w:rsidR="00B94BA5" w:rsidRDefault="00B94BA5" w:rsidP="00D23966">
            <w:pPr>
              <w:pStyle w:val="BodyText"/>
            </w:pPr>
          </w:p>
        </w:tc>
        <w:tc>
          <w:tcPr>
            <w:tcW w:w="1229" w:type="dxa"/>
          </w:tcPr>
          <w:p w14:paraId="2E81703E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74" w:type="dxa"/>
            <w:gridSpan w:val="2"/>
          </w:tcPr>
          <w:p w14:paraId="36BBC00F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11" w:type="dxa"/>
            <w:gridSpan w:val="2"/>
          </w:tcPr>
          <w:p w14:paraId="5BC3C881" w14:textId="77777777" w:rsidR="00A856FD" w:rsidRDefault="00A856FD" w:rsidP="00905E44">
            <w:pPr>
              <w:rPr>
                <w:b/>
              </w:rPr>
            </w:pPr>
          </w:p>
        </w:tc>
      </w:tr>
      <w:tr w:rsidR="00A22FB9" w:rsidRPr="00A22FB9" w14:paraId="3868141A" w14:textId="77777777" w:rsidTr="1B52FD8A">
        <w:tblPrEx>
          <w:shd w:val="clear" w:color="auto" w:fill="FFFFFF" w:themeFill="background1"/>
        </w:tblPrEx>
        <w:trPr>
          <w:trHeight w:val="2891"/>
        </w:trPr>
        <w:tc>
          <w:tcPr>
            <w:tcW w:w="1266" w:type="dxa"/>
            <w:gridSpan w:val="2"/>
            <w:shd w:val="clear" w:color="auto" w:fill="auto"/>
          </w:tcPr>
          <w:p w14:paraId="1A1D5BEA" w14:textId="0C62093F" w:rsidR="00171002" w:rsidRPr="00A22FB9" w:rsidRDefault="00171002" w:rsidP="1B52FD8A">
            <w:pPr>
              <w:jc w:val="center"/>
              <w:rPr>
                <w:b/>
                <w:bCs/>
                <w:color w:val="000000" w:themeColor="text1"/>
              </w:rPr>
            </w:pPr>
            <w:r w:rsidRPr="1B52FD8A">
              <w:rPr>
                <w:b/>
                <w:bCs/>
                <w:color w:val="000000" w:themeColor="text1"/>
              </w:rPr>
              <w:lastRenderedPageBreak/>
              <w:t>4.3</w:t>
            </w:r>
          </w:p>
        </w:tc>
        <w:tc>
          <w:tcPr>
            <w:tcW w:w="6420" w:type="dxa"/>
            <w:gridSpan w:val="2"/>
            <w:shd w:val="clear" w:color="auto" w:fill="auto"/>
          </w:tcPr>
          <w:p w14:paraId="735BD415" w14:textId="77777777" w:rsidR="00171002" w:rsidRPr="00A22FB9" w:rsidRDefault="00171002" w:rsidP="00CB37C1">
            <w:pPr>
              <w:pStyle w:val="BodyText"/>
              <w:jc w:val="left"/>
              <w:rPr>
                <w:rFonts w:cs="Arial"/>
                <w:color w:val="000000" w:themeColor="text1"/>
              </w:rPr>
            </w:pPr>
            <w:r w:rsidRPr="00A22FB9">
              <w:rPr>
                <w:rFonts w:cs="Arial"/>
                <w:color w:val="000000" w:themeColor="text1"/>
              </w:rPr>
              <w:t>Has a HS representative been chosen as per legislated requirements??</w:t>
            </w:r>
          </w:p>
          <w:p w14:paraId="24E40CB0" w14:textId="77777777" w:rsidR="00171002" w:rsidRPr="00A22FB9" w:rsidRDefault="00171002" w:rsidP="00CB37C1">
            <w:pPr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lang w:val="en-CA"/>
              </w:rPr>
            </w:pPr>
            <w:r w:rsidRPr="00A22FB9">
              <w:rPr>
                <w:i/>
                <w:iCs/>
                <w:color w:val="000000" w:themeColor="text1"/>
              </w:rPr>
              <w:t xml:space="preserve">An employer needs to designate a HS representative as per legislated requirements. Employees need to be informed if this process has occurred. If the employer is only required to have an HSC, </w:t>
            </w:r>
            <w:r w:rsidRPr="00A22FB9">
              <w:rPr>
                <w:b/>
                <w:bCs/>
                <w:i/>
                <w:iCs/>
                <w:color w:val="000000" w:themeColor="text1"/>
              </w:rPr>
              <w:t>this question may be marked not applicable (n/a).</w:t>
            </w:r>
          </w:p>
          <w:p w14:paraId="5BC77482" w14:textId="77777777" w:rsidR="00171002" w:rsidRPr="00A22FB9" w:rsidRDefault="00171002" w:rsidP="00CB37C1">
            <w:pPr>
              <w:pStyle w:val="BodyText"/>
              <w:rPr>
                <w:rFonts w:cs="Arial"/>
                <w:color w:val="000000" w:themeColor="text1"/>
              </w:rPr>
            </w:pPr>
          </w:p>
          <w:p w14:paraId="0DCD7E64" w14:textId="77777777" w:rsidR="00171002" w:rsidRPr="00A22FB9" w:rsidRDefault="00171002" w:rsidP="00CB37C1">
            <w:pPr>
              <w:pStyle w:val="BodyText"/>
              <w:rPr>
                <w:rFonts w:cs="Arial"/>
                <w:color w:val="000000" w:themeColor="text1"/>
              </w:rPr>
            </w:pPr>
          </w:p>
          <w:p w14:paraId="1F7669AB" w14:textId="77777777" w:rsidR="00171002" w:rsidRPr="00A22FB9" w:rsidRDefault="00171002" w:rsidP="00CB37C1">
            <w:pPr>
              <w:pStyle w:val="BodyText"/>
              <w:rPr>
                <w:rFonts w:cs="Arial"/>
                <w:color w:val="000000" w:themeColor="text1"/>
              </w:rPr>
            </w:pPr>
          </w:p>
        </w:tc>
        <w:tc>
          <w:tcPr>
            <w:tcW w:w="1229" w:type="dxa"/>
            <w:shd w:val="clear" w:color="auto" w:fill="auto"/>
          </w:tcPr>
          <w:p w14:paraId="1CC08676" w14:textId="77777777" w:rsidR="00171002" w:rsidRPr="00A22FB9" w:rsidRDefault="00171002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20F31F55" w14:textId="77777777" w:rsidR="00171002" w:rsidRPr="00A22FB9" w:rsidRDefault="00171002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14:paraId="2A05B7C7" w14:textId="77777777" w:rsidR="00171002" w:rsidRPr="00A22FB9" w:rsidRDefault="00171002" w:rsidP="00CB37C1">
            <w:pPr>
              <w:rPr>
                <w:b/>
                <w:color w:val="000000" w:themeColor="text1"/>
              </w:rPr>
            </w:pPr>
          </w:p>
        </w:tc>
      </w:tr>
      <w:tr w:rsidR="00A22FB9" w:rsidRPr="00A22FB9" w14:paraId="7D03659B" w14:textId="77777777" w:rsidTr="1B52FD8A">
        <w:tblPrEx>
          <w:shd w:val="clear" w:color="auto" w:fill="FFFFFF" w:themeFill="background1"/>
        </w:tblPrEx>
        <w:trPr>
          <w:trHeight w:val="2891"/>
        </w:trPr>
        <w:tc>
          <w:tcPr>
            <w:tcW w:w="1266" w:type="dxa"/>
            <w:gridSpan w:val="2"/>
            <w:shd w:val="clear" w:color="auto" w:fill="auto"/>
          </w:tcPr>
          <w:p w14:paraId="3F3BAA32" w14:textId="549FD05A" w:rsidR="00BF52C3" w:rsidRPr="00A22FB9" w:rsidRDefault="00BF52C3" w:rsidP="1B52FD8A">
            <w:pPr>
              <w:jc w:val="center"/>
              <w:rPr>
                <w:b/>
                <w:bCs/>
                <w:color w:val="000000" w:themeColor="text1"/>
              </w:rPr>
            </w:pPr>
            <w:r w:rsidRPr="1B52FD8A">
              <w:rPr>
                <w:b/>
                <w:bCs/>
                <w:color w:val="000000" w:themeColor="text1"/>
              </w:rPr>
              <w:t>4.6</w:t>
            </w:r>
          </w:p>
        </w:tc>
        <w:tc>
          <w:tcPr>
            <w:tcW w:w="6420" w:type="dxa"/>
            <w:gridSpan w:val="2"/>
            <w:shd w:val="clear" w:color="auto" w:fill="auto"/>
          </w:tcPr>
          <w:p w14:paraId="6EFD1C19" w14:textId="77777777" w:rsidR="00BF52C3" w:rsidRPr="00A22FB9" w:rsidRDefault="00BF52C3" w:rsidP="00CB37C1">
            <w:pPr>
              <w:pStyle w:val="BodyText"/>
              <w:jc w:val="left"/>
              <w:rPr>
                <w:rFonts w:cs="Arial"/>
                <w:color w:val="000000" w:themeColor="text1"/>
              </w:rPr>
            </w:pPr>
            <w:r w:rsidRPr="00A22FB9">
              <w:rPr>
                <w:rFonts w:cs="Arial"/>
                <w:b/>
                <w:bCs/>
                <w:color w:val="000000" w:themeColor="text1"/>
              </w:rPr>
              <w:t>HSC and/or HS representative</w:t>
            </w:r>
            <w:r w:rsidRPr="00A22FB9">
              <w:rPr>
                <w:rFonts w:cs="Arial"/>
                <w:color w:val="000000" w:themeColor="text1"/>
              </w:rPr>
              <w:t xml:space="preserve"> – What are your HSC and/or HS representative duties and responsibilities?  </w:t>
            </w:r>
          </w:p>
          <w:p w14:paraId="7F2BE669" w14:textId="77777777" w:rsidR="00BF52C3" w:rsidRPr="00A22FB9" w:rsidRDefault="00BF52C3" w:rsidP="00CB37C1">
            <w:pPr>
              <w:pStyle w:val="BodyText"/>
              <w:jc w:val="left"/>
              <w:rPr>
                <w:rFonts w:cs="Arial"/>
                <w:i/>
                <w:color w:val="000000" w:themeColor="text1"/>
              </w:rPr>
            </w:pPr>
            <w:r w:rsidRPr="00A22FB9">
              <w:rPr>
                <w:rFonts w:cs="Arial"/>
                <w:i/>
                <w:color w:val="000000" w:themeColor="text1"/>
              </w:rPr>
              <w:t>Auditor to determine if interviewee would be considered a Health and Safety Committee (HSC) member or the Health and Safety Representative (HS representative). N/A if they are not.</w:t>
            </w:r>
          </w:p>
          <w:p w14:paraId="523349BF" w14:textId="77777777" w:rsidR="00BF52C3" w:rsidRPr="00A22FB9" w:rsidRDefault="00BF52C3" w:rsidP="00CB37C1">
            <w:pPr>
              <w:pStyle w:val="BodyText"/>
              <w:rPr>
                <w:rFonts w:cs="Arial"/>
                <w:color w:val="000000" w:themeColor="text1"/>
              </w:rPr>
            </w:pPr>
          </w:p>
        </w:tc>
        <w:tc>
          <w:tcPr>
            <w:tcW w:w="1229" w:type="dxa"/>
            <w:shd w:val="clear" w:color="auto" w:fill="auto"/>
          </w:tcPr>
          <w:p w14:paraId="14A10B1E" w14:textId="77777777" w:rsidR="00BF52C3" w:rsidRPr="00A22FB9" w:rsidRDefault="00BF52C3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01343281" w14:textId="77777777" w:rsidR="00BF52C3" w:rsidRPr="00A22FB9" w:rsidRDefault="00BF52C3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14:paraId="4A821F9B" w14:textId="77777777" w:rsidR="00BF52C3" w:rsidRPr="00A22FB9" w:rsidRDefault="00BF52C3" w:rsidP="00CB37C1">
            <w:pPr>
              <w:rPr>
                <w:b/>
                <w:color w:val="000000" w:themeColor="text1"/>
              </w:rPr>
            </w:pPr>
          </w:p>
        </w:tc>
      </w:tr>
      <w:tr w:rsidR="00A22FB9" w:rsidRPr="00A22FB9" w14:paraId="7F4D1B68" w14:textId="77777777" w:rsidTr="1B52FD8A">
        <w:tblPrEx>
          <w:shd w:val="clear" w:color="auto" w:fill="FFFFFF" w:themeFill="background1"/>
        </w:tblPrEx>
        <w:trPr>
          <w:trHeight w:val="2891"/>
        </w:trPr>
        <w:tc>
          <w:tcPr>
            <w:tcW w:w="1266" w:type="dxa"/>
            <w:gridSpan w:val="2"/>
            <w:shd w:val="clear" w:color="auto" w:fill="auto"/>
          </w:tcPr>
          <w:p w14:paraId="065DF0FC" w14:textId="0F41EECF" w:rsidR="00BF52C3" w:rsidRPr="00A22FB9" w:rsidRDefault="00BF52C3" w:rsidP="1B52FD8A">
            <w:pPr>
              <w:jc w:val="center"/>
              <w:rPr>
                <w:b/>
                <w:bCs/>
                <w:color w:val="000000" w:themeColor="text1"/>
              </w:rPr>
            </w:pPr>
            <w:r w:rsidRPr="1B52FD8A">
              <w:rPr>
                <w:b/>
                <w:bCs/>
                <w:color w:val="000000" w:themeColor="text1"/>
              </w:rPr>
              <w:t>4.7</w:t>
            </w:r>
          </w:p>
        </w:tc>
        <w:tc>
          <w:tcPr>
            <w:tcW w:w="6420" w:type="dxa"/>
            <w:gridSpan w:val="2"/>
            <w:shd w:val="clear" w:color="auto" w:fill="auto"/>
          </w:tcPr>
          <w:p w14:paraId="5CF2A8D2" w14:textId="77777777" w:rsidR="00BF52C3" w:rsidRPr="00A22FB9" w:rsidRDefault="00BF52C3" w:rsidP="00CB37C1">
            <w:pPr>
              <w:pStyle w:val="BodyText"/>
              <w:jc w:val="left"/>
              <w:rPr>
                <w:rFonts w:cs="Arial"/>
                <w:color w:val="000000" w:themeColor="text1"/>
              </w:rPr>
            </w:pPr>
            <w:r w:rsidRPr="00A22FB9">
              <w:rPr>
                <w:rFonts w:cs="Arial"/>
                <w:b/>
                <w:bCs/>
                <w:color w:val="000000" w:themeColor="text1"/>
              </w:rPr>
              <w:t>HSC and/or HS representative</w:t>
            </w:r>
            <w:r w:rsidRPr="00A22FB9">
              <w:rPr>
                <w:rFonts w:cs="Arial"/>
                <w:color w:val="000000" w:themeColor="text1"/>
              </w:rPr>
              <w:t xml:space="preserve"> – Do you participate in the formal hazard assessment process? When? How often?  </w:t>
            </w:r>
          </w:p>
          <w:p w14:paraId="64435FBF" w14:textId="77777777" w:rsidR="00BF52C3" w:rsidRPr="00A22FB9" w:rsidRDefault="00BF52C3" w:rsidP="00CB37C1">
            <w:pPr>
              <w:pStyle w:val="BodyText"/>
              <w:jc w:val="left"/>
              <w:rPr>
                <w:rFonts w:cs="Arial"/>
                <w:i/>
                <w:color w:val="000000" w:themeColor="text1"/>
              </w:rPr>
            </w:pPr>
            <w:r w:rsidRPr="00A22FB9">
              <w:rPr>
                <w:rFonts w:cs="Arial"/>
                <w:i/>
                <w:color w:val="000000" w:themeColor="text1"/>
              </w:rPr>
              <w:t>Auditor to determine if interviewee would be considered a Health and Safety Committee (HSC) member or the Health and Safety Representative (HS representative). N/A if they are not.</w:t>
            </w:r>
          </w:p>
          <w:p w14:paraId="07BD0BF7" w14:textId="77777777" w:rsidR="00BF52C3" w:rsidRPr="00A22FB9" w:rsidRDefault="00BF52C3" w:rsidP="00CB37C1">
            <w:pPr>
              <w:pStyle w:val="BodyText"/>
              <w:rPr>
                <w:rFonts w:cs="Arial"/>
                <w:color w:val="000000" w:themeColor="text1"/>
              </w:rPr>
            </w:pPr>
          </w:p>
        </w:tc>
        <w:tc>
          <w:tcPr>
            <w:tcW w:w="1229" w:type="dxa"/>
            <w:shd w:val="clear" w:color="auto" w:fill="auto"/>
          </w:tcPr>
          <w:p w14:paraId="7A80B395" w14:textId="77777777" w:rsidR="00BF52C3" w:rsidRPr="00A22FB9" w:rsidRDefault="00BF52C3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36764574" w14:textId="77777777" w:rsidR="00BF52C3" w:rsidRPr="00A22FB9" w:rsidRDefault="00BF52C3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14:paraId="72534363" w14:textId="77777777" w:rsidR="00BF52C3" w:rsidRPr="00A22FB9" w:rsidRDefault="00BF52C3" w:rsidP="00CB37C1">
            <w:pPr>
              <w:rPr>
                <w:b/>
                <w:color w:val="000000" w:themeColor="text1"/>
              </w:rPr>
            </w:pPr>
          </w:p>
        </w:tc>
      </w:tr>
      <w:tr w:rsidR="00A856FD" w14:paraId="16E9E264" w14:textId="77777777" w:rsidTr="1B52FD8A">
        <w:trPr>
          <w:trHeight w:val="2551"/>
        </w:trPr>
        <w:tc>
          <w:tcPr>
            <w:tcW w:w="1266" w:type="dxa"/>
            <w:gridSpan w:val="2"/>
          </w:tcPr>
          <w:p w14:paraId="6DE08319" w14:textId="258E0431" w:rsidR="00A856FD" w:rsidRDefault="00A856FD" w:rsidP="1B52FD8A">
            <w:pPr>
              <w:jc w:val="center"/>
              <w:rPr>
                <w:b/>
                <w:bCs/>
              </w:rPr>
            </w:pPr>
            <w:r w:rsidRPr="1B52FD8A">
              <w:rPr>
                <w:b/>
                <w:bCs/>
              </w:rPr>
              <w:t>4.8</w:t>
            </w:r>
          </w:p>
        </w:tc>
        <w:tc>
          <w:tcPr>
            <w:tcW w:w="6420" w:type="dxa"/>
            <w:gridSpan w:val="2"/>
          </w:tcPr>
          <w:p w14:paraId="59124D38" w14:textId="77777777" w:rsidR="00A856FD" w:rsidRPr="00D23966" w:rsidRDefault="00A856FD" w:rsidP="00905E44">
            <w:pPr>
              <w:spacing w:before="60" w:after="60"/>
              <w:rPr>
                <w:rFonts w:cs="Arial"/>
              </w:rPr>
            </w:pPr>
            <w:r w:rsidRPr="00D23966">
              <w:rPr>
                <w:rFonts w:cs="Arial"/>
              </w:rPr>
              <w:t xml:space="preserve">What health and safety activities are performed by your committee members or health and safety representative? </w:t>
            </w:r>
          </w:p>
          <w:p w14:paraId="2E292FFE" w14:textId="77777777" w:rsidR="00A856FD" w:rsidRPr="00D23966" w:rsidRDefault="00A856FD" w:rsidP="00905E44">
            <w:pPr>
              <w:spacing w:before="60" w:after="60"/>
              <w:rPr>
                <w:rFonts w:cs="Arial"/>
              </w:rPr>
            </w:pPr>
          </w:p>
          <w:p w14:paraId="7D22E428" w14:textId="77777777" w:rsidR="00A856FD" w:rsidRPr="00D23966" w:rsidRDefault="00A856FD" w:rsidP="00905E44">
            <w:pPr>
              <w:pStyle w:val="BodyText"/>
              <w:rPr>
                <w:rFonts w:cs="Arial"/>
              </w:rPr>
            </w:pPr>
          </w:p>
        </w:tc>
        <w:tc>
          <w:tcPr>
            <w:tcW w:w="1229" w:type="dxa"/>
          </w:tcPr>
          <w:p w14:paraId="3E97DE46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74" w:type="dxa"/>
            <w:gridSpan w:val="2"/>
          </w:tcPr>
          <w:p w14:paraId="6336F420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11" w:type="dxa"/>
            <w:gridSpan w:val="2"/>
          </w:tcPr>
          <w:p w14:paraId="4E406184" w14:textId="77777777" w:rsidR="00A856FD" w:rsidRDefault="00A856FD" w:rsidP="00905E44">
            <w:pPr>
              <w:rPr>
                <w:b/>
              </w:rPr>
            </w:pPr>
          </w:p>
        </w:tc>
      </w:tr>
      <w:tr w:rsidR="00A856FD" w14:paraId="22A6142C" w14:textId="77777777" w:rsidTr="1B52FD8A">
        <w:trPr>
          <w:trHeight w:val="2551"/>
        </w:trPr>
        <w:tc>
          <w:tcPr>
            <w:tcW w:w="1266" w:type="dxa"/>
            <w:gridSpan w:val="2"/>
          </w:tcPr>
          <w:p w14:paraId="259EDD36" w14:textId="77777777" w:rsidR="00A856FD" w:rsidRDefault="00A856FD" w:rsidP="00905E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4.10</w:t>
            </w:r>
          </w:p>
        </w:tc>
        <w:tc>
          <w:tcPr>
            <w:tcW w:w="6420" w:type="dxa"/>
            <w:gridSpan w:val="2"/>
          </w:tcPr>
          <w:p w14:paraId="5A993403" w14:textId="77777777" w:rsidR="00A856FD" w:rsidRPr="00D23966" w:rsidRDefault="00A856FD" w:rsidP="00905E44">
            <w:pPr>
              <w:spacing w:before="60" w:after="60"/>
              <w:rPr>
                <w:rFonts w:cs="Arial"/>
              </w:rPr>
            </w:pPr>
            <w:r w:rsidRPr="00D23966">
              <w:rPr>
                <w:rFonts w:cs="Arial"/>
              </w:rPr>
              <w:t xml:space="preserve">How can you provide feedback regarding health and safety concerns and complaints to your committee members or health and safety </w:t>
            </w:r>
            <w:proofErr w:type="gramStart"/>
            <w:r w:rsidRPr="00D23966">
              <w:rPr>
                <w:rFonts w:cs="Arial"/>
              </w:rPr>
              <w:t>representative</w:t>
            </w:r>
            <w:proofErr w:type="gramEnd"/>
            <w:r w:rsidRPr="00D23966">
              <w:rPr>
                <w:rFonts w:cs="Arial"/>
              </w:rPr>
              <w:t>?</w:t>
            </w:r>
          </w:p>
          <w:p w14:paraId="426D374C" w14:textId="77777777" w:rsidR="00A856FD" w:rsidRPr="00D23966" w:rsidRDefault="00A856FD" w:rsidP="00905E44">
            <w:pPr>
              <w:spacing w:before="60" w:after="60"/>
              <w:rPr>
                <w:rFonts w:cs="Arial"/>
              </w:rPr>
            </w:pPr>
          </w:p>
          <w:p w14:paraId="42BC1FCA" w14:textId="77777777" w:rsidR="00A856FD" w:rsidRDefault="00A856FD" w:rsidP="00905E44">
            <w:pPr>
              <w:spacing w:before="60" w:after="60"/>
              <w:rPr>
                <w:rFonts w:cs="Arial"/>
              </w:rPr>
            </w:pPr>
          </w:p>
          <w:p w14:paraId="494D1DC0" w14:textId="77777777" w:rsidR="00B97DE9" w:rsidRDefault="00B97DE9" w:rsidP="00905E44">
            <w:pPr>
              <w:spacing w:before="60" w:after="60"/>
              <w:rPr>
                <w:rFonts w:cs="Arial"/>
              </w:rPr>
            </w:pPr>
          </w:p>
          <w:p w14:paraId="4674D328" w14:textId="77777777" w:rsidR="00B97DE9" w:rsidRDefault="00B97DE9" w:rsidP="00905E44">
            <w:pPr>
              <w:spacing w:before="60" w:after="60"/>
              <w:rPr>
                <w:rFonts w:cs="Arial"/>
              </w:rPr>
            </w:pPr>
          </w:p>
          <w:p w14:paraId="3ABDDA1C" w14:textId="77777777" w:rsidR="00B97DE9" w:rsidRDefault="00B97DE9" w:rsidP="00905E44">
            <w:pPr>
              <w:spacing w:before="60" w:after="60"/>
              <w:rPr>
                <w:rFonts w:cs="Arial"/>
              </w:rPr>
            </w:pPr>
          </w:p>
          <w:p w14:paraId="63965276" w14:textId="77777777" w:rsidR="00B97DE9" w:rsidRDefault="00B97DE9" w:rsidP="00905E44">
            <w:pPr>
              <w:spacing w:before="60" w:after="60"/>
              <w:rPr>
                <w:rFonts w:cs="Arial"/>
              </w:rPr>
            </w:pPr>
          </w:p>
          <w:p w14:paraId="72EF4123" w14:textId="20652703" w:rsidR="00B97DE9" w:rsidRPr="00D23966" w:rsidRDefault="00B97DE9" w:rsidP="00905E44">
            <w:pPr>
              <w:spacing w:before="60" w:after="60"/>
              <w:rPr>
                <w:rFonts w:cs="Arial"/>
              </w:rPr>
            </w:pPr>
          </w:p>
        </w:tc>
        <w:tc>
          <w:tcPr>
            <w:tcW w:w="1229" w:type="dxa"/>
          </w:tcPr>
          <w:p w14:paraId="5FA2D672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74" w:type="dxa"/>
            <w:gridSpan w:val="2"/>
          </w:tcPr>
          <w:p w14:paraId="0509C1A3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11" w:type="dxa"/>
            <w:gridSpan w:val="2"/>
          </w:tcPr>
          <w:p w14:paraId="6256451B" w14:textId="77777777" w:rsidR="00A856FD" w:rsidRDefault="00A856FD" w:rsidP="00905E44">
            <w:pPr>
              <w:rPr>
                <w:b/>
              </w:rPr>
            </w:pPr>
          </w:p>
        </w:tc>
      </w:tr>
      <w:tr w:rsidR="00A856FD" w14:paraId="57CAC6B9" w14:textId="77777777" w:rsidTr="1B52FD8A">
        <w:trPr>
          <w:trHeight w:val="2551"/>
        </w:trPr>
        <w:tc>
          <w:tcPr>
            <w:tcW w:w="1266" w:type="dxa"/>
            <w:gridSpan w:val="2"/>
          </w:tcPr>
          <w:p w14:paraId="58609D05" w14:textId="5DFC9218" w:rsidR="00A856FD" w:rsidRDefault="00A856FD" w:rsidP="1B52FD8A">
            <w:pPr>
              <w:jc w:val="center"/>
              <w:rPr>
                <w:b/>
                <w:bCs/>
              </w:rPr>
            </w:pPr>
            <w:r w:rsidRPr="1B52FD8A">
              <w:rPr>
                <w:b/>
                <w:bCs/>
              </w:rPr>
              <w:t>5.3</w:t>
            </w:r>
          </w:p>
        </w:tc>
        <w:tc>
          <w:tcPr>
            <w:tcW w:w="6420" w:type="dxa"/>
            <w:gridSpan w:val="2"/>
          </w:tcPr>
          <w:p w14:paraId="6F20DF1B" w14:textId="77777777" w:rsidR="00AD153B" w:rsidRDefault="00B94BA5" w:rsidP="00905E44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Did your manager/supervisor ensure you received an orientation when hired?  </w:t>
            </w:r>
          </w:p>
          <w:p w14:paraId="4B085581" w14:textId="77777777" w:rsidR="00B97DE9" w:rsidRDefault="00B97DE9" w:rsidP="00905E44">
            <w:pPr>
              <w:rPr>
                <w:rFonts w:cs="Arial"/>
                <w:iCs/>
              </w:rPr>
            </w:pPr>
          </w:p>
          <w:p w14:paraId="7104915B" w14:textId="77777777" w:rsidR="00AD153B" w:rsidRDefault="00AD153B" w:rsidP="00905E44">
            <w:pPr>
              <w:rPr>
                <w:rFonts w:cs="Arial"/>
                <w:iCs/>
              </w:rPr>
            </w:pPr>
          </w:p>
          <w:p w14:paraId="3BAC74A7" w14:textId="124A83AB" w:rsidR="00AD153B" w:rsidRDefault="00B94BA5" w:rsidP="00905E44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When was the orientation provided?</w:t>
            </w:r>
          </w:p>
          <w:p w14:paraId="3914D143" w14:textId="77777777" w:rsidR="00B97DE9" w:rsidRDefault="00B97DE9" w:rsidP="00905E44">
            <w:pPr>
              <w:rPr>
                <w:rFonts w:cs="Arial"/>
                <w:iCs/>
              </w:rPr>
            </w:pPr>
          </w:p>
          <w:p w14:paraId="50899140" w14:textId="48961DB7" w:rsidR="00AD153B" w:rsidRDefault="00AD153B" w:rsidP="00905E44">
            <w:pPr>
              <w:rPr>
                <w:rFonts w:cs="Arial"/>
                <w:iCs/>
              </w:rPr>
            </w:pPr>
          </w:p>
          <w:p w14:paraId="41FECAAD" w14:textId="77777777" w:rsidR="00AD153B" w:rsidRDefault="00AD153B" w:rsidP="00905E44">
            <w:pPr>
              <w:rPr>
                <w:rFonts w:cs="Arial"/>
                <w:iCs/>
              </w:rPr>
            </w:pPr>
          </w:p>
          <w:p w14:paraId="7CE9C5A8" w14:textId="4FAA0558" w:rsidR="00B94BA5" w:rsidRDefault="00B94BA5" w:rsidP="00905E44">
            <w:pPr>
              <w:rPr>
                <w:rFonts w:cs="Arial"/>
                <w:b/>
                <w:bCs/>
                <w:i/>
                <w:iCs/>
              </w:rPr>
            </w:pPr>
            <w:r w:rsidRPr="00B97DE9">
              <w:rPr>
                <w:rFonts w:cs="Arial"/>
                <w:b/>
                <w:bCs/>
                <w:i/>
                <w:iCs/>
              </w:rPr>
              <w:t>Examples can include on the first day, training prior to first day, prior to starting duties, etc. Make sure you determine WHEN the orientation occurred and if crit</w:t>
            </w:r>
            <w:r w:rsidR="00AD153B" w:rsidRPr="00B97DE9">
              <w:rPr>
                <w:rFonts w:cs="Arial"/>
                <w:b/>
                <w:bCs/>
                <w:i/>
                <w:iCs/>
              </w:rPr>
              <w:t xml:space="preserve">ical items were reviewed prior to starting regular duties. </w:t>
            </w:r>
          </w:p>
          <w:p w14:paraId="454D30FA" w14:textId="77777777" w:rsidR="00E2076A" w:rsidRPr="00B97DE9" w:rsidRDefault="00E2076A" w:rsidP="00905E44">
            <w:pPr>
              <w:rPr>
                <w:rFonts w:cs="Arial"/>
                <w:b/>
                <w:bCs/>
                <w:i/>
                <w:iCs/>
              </w:rPr>
            </w:pPr>
          </w:p>
          <w:p w14:paraId="52622CBB" w14:textId="77777777" w:rsidR="00A856FD" w:rsidRPr="00D23966" w:rsidRDefault="00A856FD" w:rsidP="00905E44">
            <w:pPr>
              <w:spacing w:before="60" w:after="60"/>
              <w:rPr>
                <w:rFonts w:cs="Arial"/>
              </w:rPr>
            </w:pPr>
          </w:p>
        </w:tc>
        <w:tc>
          <w:tcPr>
            <w:tcW w:w="1229" w:type="dxa"/>
          </w:tcPr>
          <w:p w14:paraId="1B5AED9C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74" w:type="dxa"/>
            <w:gridSpan w:val="2"/>
          </w:tcPr>
          <w:p w14:paraId="0A5A2DD3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11" w:type="dxa"/>
            <w:gridSpan w:val="2"/>
          </w:tcPr>
          <w:p w14:paraId="409CBB50" w14:textId="77777777" w:rsidR="00A856FD" w:rsidRDefault="00A856FD" w:rsidP="00905E44">
            <w:pPr>
              <w:rPr>
                <w:b/>
              </w:rPr>
            </w:pPr>
          </w:p>
        </w:tc>
      </w:tr>
      <w:tr w:rsidR="00A22FB9" w:rsidRPr="00A22FB9" w14:paraId="075D2C66" w14:textId="77777777" w:rsidTr="1B52FD8A">
        <w:tblPrEx>
          <w:shd w:val="clear" w:color="auto" w:fill="FFFFFF" w:themeFill="background1"/>
        </w:tblPrEx>
        <w:trPr>
          <w:gridBefore w:val="1"/>
          <w:wBefore w:w="13" w:type="dxa"/>
          <w:trHeight w:val="2551"/>
        </w:trPr>
        <w:tc>
          <w:tcPr>
            <w:tcW w:w="1263" w:type="dxa"/>
            <w:gridSpan w:val="2"/>
            <w:shd w:val="clear" w:color="auto" w:fill="auto"/>
          </w:tcPr>
          <w:p w14:paraId="7B4E420E" w14:textId="16BACDB9" w:rsidR="00181DFC" w:rsidRPr="00A22FB9" w:rsidRDefault="00181DFC" w:rsidP="1B52FD8A">
            <w:pPr>
              <w:jc w:val="center"/>
              <w:rPr>
                <w:b/>
                <w:bCs/>
                <w:color w:val="000000" w:themeColor="text1"/>
              </w:rPr>
            </w:pPr>
            <w:r w:rsidRPr="1B52FD8A">
              <w:rPr>
                <w:b/>
                <w:bCs/>
                <w:color w:val="000000" w:themeColor="text1"/>
              </w:rPr>
              <w:t>5.6</w:t>
            </w:r>
          </w:p>
        </w:tc>
        <w:tc>
          <w:tcPr>
            <w:tcW w:w="6410" w:type="dxa"/>
            <w:shd w:val="clear" w:color="auto" w:fill="auto"/>
          </w:tcPr>
          <w:p w14:paraId="04490654" w14:textId="77777777" w:rsidR="00181DFC" w:rsidRPr="00A22FB9" w:rsidRDefault="00181DFC" w:rsidP="00CB37C1">
            <w:pPr>
              <w:rPr>
                <w:rFonts w:cs="Arial"/>
                <w:color w:val="000000" w:themeColor="text1"/>
              </w:rPr>
            </w:pPr>
            <w:proofErr w:type="gramStart"/>
            <w:r w:rsidRPr="00A22FB9">
              <w:rPr>
                <w:rFonts w:cs="Arial"/>
                <w:color w:val="000000" w:themeColor="text1"/>
              </w:rPr>
              <w:t>Do</w:t>
            </w:r>
            <w:proofErr w:type="gramEnd"/>
            <w:r w:rsidRPr="00A22FB9">
              <w:rPr>
                <w:rFonts w:cs="Arial"/>
                <w:color w:val="000000" w:themeColor="text1"/>
              </w:rPr>
              <w:t xml:space="preserve"> </w:t>
            </w:r>
            <w:proofErr w:type="gramStart"/>
            <w:r w:rsidRPr="00A22FB9">
              <w:rPr>
                <w:rFonts w:cs="Arial"/>
                <w:color w:val="000000" w:themeColor="text1"/>
              </w:rPr>
              <w:t>employee</w:t>
            </w:r>
            <w:proofErr w:type="gramEnd"/>
            <w:r w:rsidRPr="00A22FB9">
              <w:rPr>
                <w:rFonts w:cs="Arial"/>
                <w:color w:val="000000" w:themeColor="text1"/>
              </w:rPr>
              <w:t xml:space="preserve"> receive job specific training when they are assigned a new task, or when an operational change affects their work? What type of job specific training is provided?</w:t>
            </w:r>
          </w:p>
          <w:p w14:paraId="00848615" w14:textId="77777777" w:rsidR="00181DFC" w:rsidRPr="00A22FB9" w:rsidRDefault="00181DFC" w:rsidP="00CB37C1">
            <w:pPr>
              <w:spacing w:before="60" w:after="60"/>
              <w:rPr>
                <w:rFonts w:cs="Arial"/>
                <w:color w:val="000000" w:themeColor="text1"/>
              </w:rPr>
            </w:pPr>
          </w:p>
        </w:tc>
        <w:tc>
          <w:tcPr>
            <w:tcW w:w="1229" w:type="dxa"/>
            <w:shd w:val="clear" w:color="auto" w:fill="auto"/>
          </w:tcPr>
          <w:p w14:paraId="771884A1" w14:textId="77777777" w:rsidR="00181DFC" w:rsidRPr="00A22FB9" w:rsidRDefault="00181DFC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02A50CC1" w14:textId="77777777" w:rsidR="00181DFC" w:rsidRPr="00A22FB9" w:rsidRDefault="00181DFC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14:paraId="10E6F54C" w14:textId="77777777" w:rsidR="00181DFC" w:rsidRPr="00A22FB9" w:rsidRDefault="00181DFC" w:rsidP="00CB37C1">
            <w:pPr>
              <w:rPr>
                <w:b/>
                <w:color w:val="000000" w:themeColor="text1"/>
              </w:rPr>
            </w:pPr>
          </w:p>
        </w:tc>
      </w:tr>
      <w:tr w:rsidR="00A856FD" w14:paraId="028B4883" w14:textId="77777777" w:rsidTr="1B52FD8A">
        <w:trPr>
          <w:trHeight w:val="2551"/>
        </w:trPr>
        <w:tc>
          <w:tcPr>
            <w:tcW w:w="1266" w:type="dxa"/>
            <w:gridSpan w:val="2"/>
          </w:tcPr>
          <w:p w14:paraId="2DD2700A" w14:textId="3566D9AA" w:rsidR="00A856FD" w:rsidRDefault="00A856FD" w:rsidP="1B52FD8A">
            <w:pPr>
              <w:jc w:val="center"/>
              <w:rPr>
                <w:b/>
                <w:bCs/>
              </w:rPr>
            </w:pPr>
            <w:r w:rsidRPr="1B52FD8A">
              <w:rPr>
                <w:b/>
                <w:bCs/>
              </w:rPr>
              <w:t>8.3</w:t>
            </w:r>
          </w:p>
          <w:p w14:paraId="7D20E9EC" w14:textId="77777777" w:rsidR="00A856FD" w:rsidRDefault="00A856FD" w:rsidP="00905E44">
            <w:pPr>
              <w:jc w:val="center"/>
              <w:rPr>
                <w:b/>
              </w:rPr>
            </w:pPr>
          </w:p>
        </w:tc>
        <w:tc>
          <w:tcPr>
            <w:tcW w:w="6420" w:type="dxa"/>
            <w:gridSpan w:val="2"/>
          </w:tcPr>
          <w:p w14:paraId="72BB0F13" w14:textId="77777777" w:rsidR="00A856FD" w:rsidRDefault="00A856FD" w:rsidP="00905E44">
            <w:pPr>
              <w:rPr>
                <w:rFonts w:cs="Arial"/>
              </w:rPr>
            </w:pPr>
            <w:r w:rsidRPr="0066105A">
              <w:rPr>
                <w:rFonts w:cs="Arial"/>
              </w:rPr>
              <w:t>What type of training have you received in emergency response? (Examples: fire control, rescue, first aid, lock down, shelter in place.)?</w:t>
            </w:r>
          </w:p>
        </w:tc>
        <w:tc>
          <w:tcPr>
            <w:tcW w:w="1229" w:type="dxa"/>
          </w:tcPr>
          <w:p w14:paraId="0D3E2DFD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74" w:type="dxa"/>
            <w:gridSpan w:val="2"/>
          </w:tcPr>
          <w:p w14:paraId="2576ED8C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11" w:type="dxa"/>
            <w:gridSpan w:val="2"/>
          </w:tcPr>
          <w:p w14:paraId="5E83D4E5" w14:textId="77777777" w:rsidR="00A856FD" w:rsidRDefault="00A856FD" w:rsidP="00905E44">
            <w:pPr>
              <w:rPr>
                <w:b/>
              </w:rPr>
            </w:pPr>
          </w:p>
        </w:tc>
      </w:tr>
      <w:tr w:rsidR="00A856FD" w14:paraId="72927132" w14:textId="77777777" w:rsidTr="1B52FD8A">
        <w:trPr>
          <w:trHeight w:val="2551"/>
        </w:trPr>
        <w:tc>
          <w:tcPr>
            <w:tcW w:w="1266" w:type="dxa"/>
            <w:gridSpan w:val="2"/>
          </w:tcPr>
          <w:p w14:paraId="34696B9C" w14:textId="77EEBC67" w:rsidR="00A856FD" w:rsidRDefault="00A856FD" w:rsidP="1B52FD8A">
            <w:pPr>
              <w:jc w:val="center"/>
              <w:rPr>
                <w:b/>
                <w:bCs/>
              </w:rPr>
            </w:pPr>
            <w:r w:rsidRPr="1B52FD8A">
              <w:rPr>
                <w:b/>
                <w:bCs/>
              </w:rPr>
              <w:lastRenderedPageBreak/>
              <w:t>8.4</w:t>
            </w:r>
          </w:p>
          <w:p w14:paraId="4B5204FC" w14:textId="77777777" w:rsidR="00A856FD" w:rsidRDefault="00A856FD" w:rsidP="00905E44">
            <w:pPr>
              <w:jc w:val="center"/>
              <w:rPr>
                <w:b/>
              </w:rPr>
            </w:pPr>
          </w:p>
        </w:tc>
        <w:tc>
          <w:tcPr>
            <w:tcW w:w="6420" w:type="dxa"/>
            <w:gridSpan w:val="2"/>
          </w:tcPr>
          <w:p w14:paraId="249602B4" w14:textId="77777777" w:rsidR="00A856FD" w:rsidRDefault="00A856FD" w:rsidP="00905E44">
            <w:pPr>
              <w:rPr>
                <w:rFonts w:cs="Arial"/>
              </w:rPr>
            </w:pPr>
            <w:r w:rsidRPr="0066105A">
              <w:rPr>
                <w:rFonts w:cs="Arial"/>
              </w:rPr>
              <w:t>What are your emergency response responsibilities?</w:t>
            </w:r>
          </w:p>
        </w:tc>
        <w:tc>
          <w:tcPr>
            <w:tcW w:w="1229" w:type="dxa"/>
          </w:tcPr>
          <w:p w14:paraId="29F26DFC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74" w:type="dxa"/>
            <w:gridSpan w:val="2"/>
          </w:tcPr>
          <w:p w14:paraId="54723809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11" w:type="dxa"/>
            <w:gridSpan w:val="2"/>
          </w:tcPr>
          <w:p w14:paraId="3CDC82CB" w14:textId="77777777" w:rsidR="00A856FD" w:rsidRDefault="00A856FD" w:rsidP="00905E44">
            <w:pPr>
              <w:rPr>
                <w:b/>
              </w:rPr>
            </w:pPr>
          </w:p>
        </w:tc>
      </w:tr>
      <w:tr w:rsidR="00A22FB9" w:rsidRPr="00A22FB9" w14:paraId="11FF9AA9" w14:textId="77777777" w:rsidTr="1B52FD8A">
        <w:trPr>
          <w:trHeight w:val="2551"/>
        </w:trPr>
        <w:tc>
          <w:tcPr>
            <w:tcW w:w="1266" w:type="dxa"/>
            <w:gridSpan w:val="2"/>
            <w:shd w:val="clear" w:color="auto" w:fill="auto"/>
          </w:tcPr>
          <w:p w14:paraId="770D87FE" w14:textId="311C998E" w:rsidR="00A856FD" w:rsidRPr="00A22FB9" w:rsidRDefault="00A856FD" w:rsidP="1B52FD8A">
            <w:pPr>
              <w:jc w:val="center"/>
              <w:rPr>
                <w:b/>
                <w:bCs/>
                <w:color w:val="000000" w:themeColor="text1"/>
              </w:rPr>
            </w:pPr>
            <w:r w:rsidRPr="1B52FD8A">
              <w:rPr>
                <w:b/>
                <w:bCs/>
                <w:color w:val="000000" w:themeColor="text1"/>
              </w:rPr>
              <w:t>9.2</w:t>
            </w:r>
          </w:p>
        </w:tc>
        <w:tc>
          <w:tcPr>
            <w:tcW w:w="6420" w:type="dxa"/>
            <w:gridSpan w:val="2"/>
            <w:shd w:val="clear" w:color="auto" w:fill="auto"/>
          </w:tcPr>
          <w:p w14:paraId="5D270CCA" w14:textId="0F68EF76" w:rsidR="00A856FD" w:rsidRPr="00A22FB9" w:rsidRDefault="00A856FD" w:rsidP="00905E44">
            <w:pPr>
              <w:jc w:val="both"/>
              <w:rPr>
                <w:rFonts w:cs="Arial"/>
                <w:color w:val="000000" w:themeColor="text1"/>
              </w:rPr>
            </w:pPr>
            <w:r w:rsidRPr="00A22FB9">
              <w:rPr>
                <w:rFonts w:cs="Arial"/>
                <w:color w:val="000000" w:themeColor="text1"/>
              </w:rPr>
              <w:t>What is the process you follow for reporting incidents</w:t>
            </w:r>
            <w:r w:rsidR="00352A3F" w:rsidRPr="00A22FB9">
              <w:rPr>
                <w:rFonts w:cs="Arial"/>
                <w:color w:val="000000" w:themeColor="text1"/>
              </w:rPr>
              <w:t>,</w:t>
            </w:r>
            <w:r w:rsidRPr="00A22FB9">
              <w:rPr>
                <w:rFonts w:cs="Arial"/>
                <w:color w:val="000000" w:themeColor="text1"/>
              </w:rPr>
              <w:t xml:space="preserve"> near misses, occupational illnesses or work refusals?</w:t>
            </w:r>
          </w:p>
          <w:p w14:paraId="3E22826A" w14:textId="77777777" w:rsidR="00A856FD" w:rsidRPr="00A22FB9" w:rsidRDefault="00A856FD" w:rsidP="00905E44">
            <w:pPr>
              <w:tabs>
                <w:tab w:val="left" w:pos="1596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29" w:type="dxa"/>
            <w:shd w:val="clear" w:color="auto" w:fill="auto"/>
          </w:tcPr>
          <w:p w14:paraId="4CF1FEF7" w14:textId="77777777" w:rsidR="00A856FD" w:rsidRPr="00A22FB9" w:rsidRDefault="00A856FD" w:rsidP="00905E44">
            <w:pPr>
              <w:rPr>
                <w:b/>
                <w:color w:val="000000" w:themeColor="text1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7ACF1721" w14:textId="77777777" w:rsidR="00A856FD" w:rsidRPr="00A22FB9" w:rsidRDefault="00A856FD" w:rsidP="00905E44">
            <w:pPr>
              <w:rPr>
                <w:b/>
                <w:color w:val="000000" w:themeColor="text1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14:paraId="75B73F2D" w14:textId="77777777" w:rsidR="00A856FD" w:rsidRPr="00A22FB9" w:rsidRDefault="00A856FD" w:rsidP="00905E44">
            <w:pPr>
              <w:rPr>
                <w:b/>
                <w:color w:val="000000" w:themeColor="text1"/>
              </w:rPr>
            </w:pPr>
          </w:p>
        </w:tc>
      </w:tr>
      <w:tr w:rsidR="00A22FB9" w:rsidRPr="00A22FB9" w14:paraId="783E93C9" w14:textId="77777777" w:rsidTr="1B52FD8A">
        <w:trPr>
          <w:trHeight w:val="2551"/>
        </w:trPr>
        <w:tc>
          <w:tcPr>
            <w:tcW w:w="1266" w:type="dxa"/>
            <w:gridSpan w:val="2"/>
            <w:shd w:val="clear" w:color="auto" w:fill="auto"/>
          </w:tcPr>
          <w:p w14:paraId="15DCFBDF" w14:textId="356DB3DF" w:rsidR="00830A64" w:rsidRPr="00A22FB9" w:rsidRDefault="00830A64" w:rsidP="1B52FD8A">
            <w:pPr>
              <w:jc w:val="center"/>
              <w:rPr>
                <w:b/>
                <w:bCs/>
                <w:color w:val="000000" w:themeColor="text1"/>
              </w:rPr>
            </w:pPr>
            <w:r w:rsidRPr="1B52FD8A">
              <w:rPr>
                <w:b/>
                <w:bCs/>
                <w:color w:val="000000" w:themeColor="text1"/>
              </w:rPr>
              <w:t xml:space="preserve">9.8 </w:t>
            </w:r>
          </w:p>
        </w:tc>
        <w:tc>
          <w:tcPr>
            <w:tcW w:w="6420" w:type="dxa"/>
            <w:gridSpan w:val="2"/>
            <w:shd w:val="clear" w:color="auto" w:fill="auto"/>
          </w:tcPr>
          <w:p w14:paraId="260EA859" w14:textId="34AD9E07" w:rsidR="00352A3F" w:rsidRPr="00A22FB9" w:rsidRDefault="000E374E" w:rsidP="00905E44">
            <w:pPr>
              <w:jc w:val="both"/>
              <w:rPr>
                <w:rFonts w:cs="Arial"/>
                <w:color w:val="000000" w:themeColor="text1"/>
              </w:rPr>
            </w:pPr>
            <w:r w:rsidRPr="00A22FB9">
              <w:rPr>
                <w:rFonts w:cs="Arial"/>
                <w:color w:val="000000" w:themeColor="text1"/>
              </w:rPr>
              <w:t>How do workers participate in the investigation process?</w:t>
            </w:r>
          </w:p>
          <w:p w14:paraId="527DFC41" w14:textId="77777777" w:rsidR="00352A3F" w:rsidRPr="00A22FB9" w:rsidRDefault="00352A3F" w:rsidP="00352A3F">
            <w:pPr>
              <w:rPr>
                <w:rFonts w:ascii="Calibri" w:eastAsiaTheme="minorEastAsia" w:hAnsi="Calibri" w:cs="Calibri"/>
                <w:i/>
                <w:iCs/>
                <w:noProof/>
                <w:color w:val="000000" w:themeColor="text1"/>
                <w:lang w:val="en-CA"/>
              </w:rPr>
            </w:pPr>
            <w:r w:rsidRPr="00A22FB9">
              <w:rPr>
                <w:rFonts w:ascii="Calibri" w:eastAsiaTheme="minorEastAsia" w:hAnsi="Calibri" w:cs="Calibri"/>
                <w:i/>
                <w:iCs/>
                <w:noProof/>
                <w:color w:val="000000" w:themeColor="text1"/>
              </w:rPr>
              <w:t xml:space="preserve">Not all workers need to actively participate in the incident investigation process; however, all workers must be able to describe how workers participate in the investigation process. </w:t>
            </w:r>
          </w:p>
          <w:p w14:paraId="46433D01" w14:textId="3CCFA7A3" w:rsidR="00352A3F" w:rsidRPr="00A22FB9" w:rsidRDefault="00352A3F" w:rsidP="1B52FD8A">
            <w:pPr>
              <w:rPr>
                <w:rFonts w:ascii="Calibri" w:eastAsiaTheme="minorEastAsia" w:hAnsi="Calibri" w:cs="Calibri"/>
                <w:b/>
                <w:bCs/>
                <w:i/>
                <w:iCs/>
                <w:noProof/>
                <w:color w:val="000000" w:themeColor="text1"/>
              </w:rPr>
            </w:pPr>
            <w:r w:rsidRPr="1B52FD8A">
              <w:rPr>
                <w:rFonts w:ascii="Calibri" w:eastAsiaTheme="minorEastAsia" w:hAnsi="Calibri" w:cs="Calibri"/>
                <w:b/>
                <w:bCs/>
                <w:i/>
                <w:iCs/>
                <w:noProof/>
                <w:color w:val="000000" w:themeColor="text1"/>
              </w:rPr>
              <w:t>Note: Participation must be more than the injured worker or witness</w:t>
            </w:r>
            <w:r w:rsidR="4971D276" w:rsidRPr="1B52FD8A">
              <w:rPr>
                <w:rFonts w:ascii="Calibri" w:eastAsiaTheme="minorEastAsia" w:hAnsi="Calibri" w:cs="Calibri"/>
                <w:b/>
                <w:bCs/>
                <w:i/>
                <w:iCs/>
                <w:noProof/>
                <w:color w:val="000000" w:themeColor="text1"/>
              </w:rPr>
              <w:t>. For example, post incident corrective actions or suggestions for improvement.</w:t>
            </w:r>
          </w:p>
          <w:p w14:paraId="59B74F82" w14:textId="6E71FD48" w:rsidR="00352A3F" w:rsidRPr="00A22FB9" w:rsidRDefault="00352A3F" w:rsidP="00905E44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229" w:type="dxa"/>
            <w:shd w:val="clear" w:color="auto" w:fill="auto"/>
          </w:tcPr>
          <w:p w14:paraId="68722297" w14:textId="77777777" w:rsidR="00830A64" w:rsidRPr="00A22FB9" w:rsidRDefault="00830A64" w:rsidP="00905E44">
            <w:pPr>
              <w:rPr>
                <w:b/>
                <w:color w:val="000000" w:themeColor="text1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7DA5D810" w14:textId="77777777" w:rsidR="00830A64" w:rsidRPr="00A22FB9" w:rsidRDefault="00830A64" w:rsidP="00905E44">
            <w:pPr>
              <w:rPr>
                <w:b/>
                <w:color w:val="000000" w:themeColor="text1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14:paraId="5E5EDC84" w14:textId="77777777" w:rsidR="00830A64" w:rsidRPr="00A22FB9" w:rsidRDefault="00830A64" w:rsidP="00905E44">
            <w:pPr>
              <w:rPr>
                <w:b/>
                <w:color w:val="000000" w:themeColor="text1"/>
              </w:rPr>
            </w:pPr>
          </w:p>
        </w:tc>
      </w:tr>
      <w:tr w:rsidR="00A856FD" w14:paraId="614C6D9C" w14:textId="77777777" w:rsidTr="1B52FD8A">
        <w:trPr>
          <w:trHeight w:val="2551"/>
        </w:trPr>
        <w:tc>
          <w:tcPr>
            <w:tcW w:w="1266" w:type="dxa"/>
            <w:gridSpan w:val="2"/>
          </w:tcPr>
          <w:p w14:paraId="13B86C13" w14:textId="77777777" w:rsidR="00A856FD" w:rsidRDefault="00A856FD" w:rsidP="00905E44">
            <w:pPr>
              <w:jc w:val="center"/>
              <w:rPr>
                <w:b/>
              </w:rPr>
            </w:pPr>
            <w:r>
              <w:rPr>
                <w:b/>
              </w:rPr>
              <w:t>9.13</w:t>
            </w:r>
          </w:p>
        </w:tc>
        <w:tc>
          <w:tcPr>
            <w:tcW w:w="6420" w:type="dxa"/>
            <w:gridSpan w:val="2"/>
          </w:tcPr>
          <w:p w14:paraId="2516D7AA" w14:textId="77777777" w:rsidR="00A856FD" w:rsidRDefault="00A856FD" w:rsidP="00905E44">
            <w:pPr>
              <w:rPr>
                <w:rFonts w:cs="Arial"/>
              </w:rPr>
            </w:pPr>
            <w:r>
              <w:rPr>
                <w:rFonts w:cs="Arial"/>
              </w:rPr>
              <w:t>How are the</w:t>
            </w:r>
            <w:r w:rsidRPr="00A07BA2">
              <w:rPr>
                <w:rFonts w:cs="Arial"/>
              </w:rPr>
              <w:t xml:space="preserve"> results from </w:t>
            </w:r>
            <w:r>
              <w:rPr>
                <w:rFonts w:cs="Arial"/>
              </w:rPr>
              <w:t xml:space="preserve">incident </w:t>
            </w:r>
            <w:r w:rsidRPr="00A07BA2">
              <w:rPr>
                <w:rFonts w:cs="Arial"/>
              </w:rPr>
              <w:t>investigations</w:t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are communicated</w:t>
            </w:r>
            <w:proofErr w:type="gramEnd"/>
            <w:r>
              <w:rPr>
                <w:rFonts w:cs="Arial"/>
              </w:rPr>
              <w:t xml:space="preserve"> to you?</w:t>
            </w:r>
          </w:p>
          <w:p w14:paraId="785C6886" w14:textId="77777777" w:rsidR="00A856FD" w:rsidRDefault="00A856FD" w:rsidP="00905E44">
            <w:pPr>
              <w:rPr>
                <w:rFonts w:cs="Arial"/>
              </w:rPr>
            </w:pPr>
          </w:p>
        </w:tc>
        <w:tc>
          <w:tcPr>
            <w:tcW w:w="1229" w:type="dxa"/>
          </w:tcPr>
          <w:p w14:paraId="0C22DFBC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74" w:type="dxa"/>
            <w:gridSpan w:val="2"/>
          </w:tcPr>
          <w:p w14:paraId="30EDD6EF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11" w:type="dxa"/>
            <w:gridSpan w:val="2"/>
          </w:tcPr>
          <w:p w14:paraId="2F5B6C09" w14:textId="77777777" w:rsidR="00A856FD" w:rsidRDefault="00A856FD" w:rsidP="00905E44">
            <w:pPr>
              <w:rPr>
                <w:b/>
              </w:rPr>
            </w:pPr>
          </w:p>
        </w:tc>
      </w:tr>
      <w:tr w:rsidR="00A856FD" w14:paraId="3F117D33" w14:textId="77777777" w:rsidTr="1B52FD8A">
        <w:trPr>
          <w:trHeight w:val="2551"/>
        </w:trPr>
        <w:tc>
          <w:tcPr>
            <w:tcW w:w="1266" w:type="dxa"/>
            <w:gridSpan w:val="2"/>
          </w:tcPr>
          <w:p w14:paraId="4C15D96E" w14:textId="7726A500" w:rsidR="00A856FD" w:rsidRDefault="00A856FD" w:rsidP="1B52FD8A">
            <w:pPr>
              <w:jc w:val="center"/>
              <w:rPr>
                <w:b/>
                <w:bCs/>
              </w:rPr>
            </w:pPr>
            <w:r w:rsidRPr="1B52FD8A">
              <w:rPr>
                <w:b/>
                <w:bCs/>
              </w:rPr>
              <w:lastRenderedPageBreak/>
              <w:t>10.1</w:t>
            </w:r>
            <w:r w:rsidR="00AD153B" w:rsidRPr="1B52FD8A">
              <w:rPr>
                <w:b/>
                <w:bCs/>
              </w:rPr>
              <w:t xml:space="preserve"> A</w:t>
            </w:r>
          </w:p>
        </w:tc>
        <w:tc>
          <w:tcPr>
            <w:tcW w:w="6420" w:type="dxa"/>
            <w:gridSpan w:val="2"/>
          </w:tcPr>
          <w:p w14:paraId="7D43300B" w14:textId="0BB01FA9" w:rsidR="00A856FD" w:rsidRDefault="00A856FD" w:rsidP="00905E44">
            <w:pPr>
              <w:rPr>
                <w:rFonts w:cs="Arial"/>
              </w:rPr>
            </w:pPr>
            <w:r>
              <w:rPr>
                <w:rFonts w:cs="Arial"/>
              </w:rPr>
              <w:t xml:space="preserve">How </w:t>
            </w:r>
            <w:proofErr w:type="gramStart"/>
            <w:r>
              <w:rPr>
                <w:rFonts w:cs="Arial"/>
              </w:rPr>
              <w:t>is</w:t>
            </w:r>
            <w:proofErr w:type="gramEnd"/>
            <w:r>
              <w:rPr>
                <w:rFonts w:cs="Arial"/>
              </w:rPr>
              <w:t xml:space="preserve"> health and safety issues communicated to you?  </w:t>
            </w:r>
          </w:p>
          <w:p w14:paraId="15970318" w14:textId="77777777" w:rsidR="00A856FD" w:rsidRDefault="00A856FD" w:rsidP="00905E44">
            <w:pPr>
              <w:rPr>
                <w:rFonts w:cs="Arial"/>
              </w:rPr>
            </w:pPr>
          </w:p>
          <w:p w14:paraId="327D9EE4" w14:textId="6E0EBCEC" w:rsidR="00A856FD" w:rsidRPr="0066105A" w:rsidRDefault="00A856FD" w:rsidP="00AD153B">
            <w:pPr>
              <w:rPr>
                <w:rFonts w:cs="Arial"/>
              </w:rPr>
            </w:pPr>
          </w:p>
        </w:tc>
        <w:tc>
          <w:tcPr>
            <w:tcW w:w="1229" w:type="dxa"/>
          </w:tcPr>
          <w:p w14:paraId="18456C3E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74" w:type="dxa"/>
            <w:gridSpan w:val="2"/>
          </w:tcPr>
          <w:p w14:paraId="3A565114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11" w:type="dxa"/>
            <w:gridSpan w:val="2"/>
          </w:tcPr>
          <w:p w14:paraId="1C713BD8" w14:textId="77777777" w:rsidR="00A856FD" w:rsidRDefault="00A856FD" w:rsidP="00905E44">
            <w:pPr>
              <w:rPr>
                <w:b/>
              </w:rPr>
            </w:pPr>
          </w:p>
        </w:tc>
      </w:tr>
      <w:tr w:rsidR="00AD153B" w14:paraId="5B2D497A" w14:textId="77777777" w:rsidTr="1B52FD8A">
        <w:trPr>
          <w:trHeight w:val="2551"/>
        </w:trPr>
        <w:tc>
          <w:tcPr>
            <w:tcW w:w="1266" w:type="dxa"/>
            <w:gridSpan w:val="2"/>
          </w:tcPr>
          <w:p w14:paraId="59D8D132" w14:textId="192285B0" w:rsidR="00AD153B" w:rsidRDefault="00AD153B" w:rsidP="1B52FD8A">
            <w:pPr>
              <w:jc w:val="center"/>
              <w:rPr>
                <w:b/>
                <w:bCs/>
              </w:rPr>
            </w:pPr>
            <w:r w:rsidRPr="1B52FD8A">
              <w:rPr>
                <w:b/>
                <w:bCs/>
              </w:rPr>
              <w:t>10.1 B</w:t>
            </w:r>
          </w:p>
        </w:tc>
        <w:tc>
          <w:tcPr>
            <w:tcW w:w="6420" w:type="dxa"/>
            <w:gridSpan w:val="2"/>
          </w:tcPr>
          <w:p w14:paraId="5BA45B23" w14:textId="77777777" w:rsidR="00AD153B" w:rsidRDefault="00AD153B" w:rsidP="00AD153B">
            <w:pPr>
              <w:rPr>
                <w:rFonts w:cs="Arial"/>
              </w:rPr>
            </w:pPr>
            <w:r>
              <w:rPr>
                <w:rFonts w:cs="Arial"/>
              </w:rPr>
              <w:t>How can you provide feedback on health and safety issues?</w:t>
            </w:r>
          </w:p>
          <w:p w14:paraId="6DDE4F31" w14:textId="77777777" w:rsidR="00AD153B" w:rsidRDefault="00AD153B" w:rsidP="00905E44">
            <w:pPr>
              <w:rPr>
                <w:rFonts w:cs="Arial"/>
              </w:rPr>
            </w:pPr>
          </w:p>
        </w:tc>
        <w:tc>
          <w:tcPr>
            <w:tcW w:w="1229" w:type="dxa"/>
          </w:tcPr>
          <w:p w14:paraId="0490F773" w14:textId="77777777" w:rsidR="00AD153B" w:rsidRDefault="00AD153B" w:rsidP="00905E44">
            <w:pPr>
              <w:rPr>
                <w:b/>
              </w:rPr>
            </w:pPr>
          </w:p>
        </w:tc>
        <w:tc>
          <w:tcPr>
            <w:tcW w:w="874" w:type="dxa"/>
            <w:gridSpan w:val="2"/>
          </w:tcPr>
          <w:p w14:paraId="4871B8F0" w14:textId="77777777" w:rsidR="00AD153B" w:rsidRDefault="00AD153B" w:rsidP="00905E44">
            <w:pPr>
              <w:rPr>
                <w:b/>
              </w:rPr>
            </w:pPr>
          </w:p>
        </w:tc>
        <w:tc>
          <w:tcPr>
            <w:tcW w:w="811" w:type="dxa"/>
            <w:gridSpan w:val="2"/>
          </w:tcPr>
          <w:p w14:paraId="4DD0B7F0" w14:textId="77777777" w:rsidR="00AD153B" w:rsidRDefault="00AD153B" w:rsidP="00905E44">
            <w:pPr>
              <w:rPr>
                <w:b/>
              </w:rPr>
            </w:pPr>
          </w:p>
        </w:tc>
      </w:tr>
      <w:tr w:rsidR="00A856FD" w14:paraId="7F1AA919" w14:textId="77777777" w:rsidTr="1B52FD8A">
        <w:trPr>
          <w:trHeight w:val="2551"/>
        </w:trPr>
        <w:tc>
          <w:tcPr>
            <w:tcW w:w="1266" w:type="dxa"/>
            <w:gridSpan w:val="2"/>
          </w:tcPr>
          <w:p w14:paraId="1CFCDC0E" w14:textId="3B68AFA8" w:rsidR="00A856FD" w:rsidRDefault="00A856FD" w:rsidP="1B52FD8A">
            <w:pPr>
              <w:jc w:val="center"/>
              <w:rPr>
                <w:b/>
                <w:bCs/>
              </w:rPr>
            </w:pPr>
            <w:r w:rsidRPr="1B52FD8A">
              <w:rPr>
                <w:b/>
                <w:bCs/>
              </w:rPr>
              <w:t>10.2</w:t>
            </w:r>
          </w:p>
        </w:tc>
        <w:tc>
          <w:tcPr>
            <w:tcW w:w="6420" w:type="dxa"/>
            <w:gridSpan w:val="2"/>
          </w:tcPr>
          <w:p w14:paraId="2B92C65A" w14:textId="77777777" w:rsidR="00A856FD" w:rsidRDefault="00A856FD" w:rsidP="00905E44">
            <w:pPr>
              <w:rPr>
                <w:rFonts w:cs="Arial"/>
              </w:rPr>
            </w:pPr>
            <w:r>
              <w:rPr>
                <w:rFonts w:cs="Arial"/>
              </w:rPr>
              <w:t>How is health and safety information made available to you?</w:t>
            </w:r>
          </w:p>
          <w:p w14:paraId="38D02630" w14:textId="77777777" w:rsidR="00A856FD" w:rsidRDefault="00A856FD" w:rsidP="00905E44">
            <w:pPr>
              <w:rPr>
                <w:rFonts w:cs="Arial"/>
              </w:rPr>
            </w:pPr>
          </w:p>
        </w:tc>
        <w:tc>
          <w:tcPr>
            <w:tcW w:w="1229" w:type="dxa"/>
          </w:tcPr>
          <w:p w14:paraId="2455E1D2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74" w:type="dxa"/>
            <w:gridSpan w:val="2"/>
          </w:tcPr>
          <w:p w14:paraId="0DC4FBBA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11" w:type="dxa"/>
            <w:gridSpan w:val="2"/>
          </w:tcPr>
          <w:p w14:paraId="58F9B828" w14:textId="77777777" w:rsidR="00A856FD" w:rsidRDefault="00A856FD" w:rsidP="00905E44">
            <w:pPr>
              <w:rPr>
                <w:b/>
              </w:rPr>
            </w:pPr>
          </w:p>
        </w:tc>
      </w:tr>
      <w:tr w:rsidR="00A856FD" w14:paraId="4183B390" w14:textId="77777777" w:rsidTr="1B52FD8A">
        <w:trPr>
          <w:trHeight w:val="2258"/>
        </w:trPr>
        <w:tc>
          <w:tcPr>
            <w:tcW w:w="1266" w:type="dxa"/>
            <w:gridSpan w:val="2"/>
          </w:tcPr>
          <w:p w14:paraId="3CD62ABB" w14:textId="1B3B9C9D" w:rsidR="00A856FD" w:rsidRDefault="00A856FD" w:rsidP="1B52FD8A">
            <w:pPr>
              <w:jc w:val="center"/>
              <w:rPr>
                <w:b/>
                <w:bCs/>
              </w:rPr>
            </w:pPr>
            <w:r w:rsidRPr="1B52FD8A">
              <w:rPr>
                <w:b/>
                <w:bCs/>
              </w:rPr>
              <w:t>10.6</w:t>
            </w:r>
          </w:p>
        </w:tc>
        <w:tc>
          <w:tcPr>
            <w:tcW w:w="6420" w:type="dxa"/>
            <w:gridSpan w:val="2"/>
          </w:tcPr>
          <w:p w14:paraId="7F320B24" w14:textId="77777777" w:rsidR="00A856FD" w:rsidRDefault="00A856FD" w:rsidP="00905E44">
            <w:pPr>
              <w:rPr>
                <w:rFonts w:cs="Arial"/>
              </w:rPr>
            </w:pPr>
            <w:r>
              <w:rPr>
                <w:rFonts w:cs="Arial"/>
              </w:rPr>
              <w:t>How have the results from health and safety system evaluations been communicated to you?</w:t>
            </w:r>
          </w:p>
          <w:p w14:paraId="3DE261A9" w14:textId="77777777" w:rsidR="00A856FD" w:rsidRPr="00446AEA" w:rsidRDefault="00A856FD" w:rsidP="00905E44">
            <w:pPr>
              <w:rPr>
                <w:rFonts w:cs="Arial"/>
                <w:b/>
              </w:rPr>
            </w:pPr>
          </w:p>
        </w:tc>
        <w:tc>
          <w:tcPr>
            <w:tcW w:w="1229" w:type="dxa"/>
          </w:tcPr>
          <w:p w14:paraId="30C9545B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74" w:type="dxa"/>
            <w:gridSpan w:val="2"/>
          </w:tcPr>
          <w:p w14:paraId="36B5F73C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811" w:type="dxa"/>
            <w:gridSpan w:val="2"/>
          </w:tcPr>
          <w:p w14:paraId="7DDA79E8" w14:textId="77777777" w:rsidR="00A856FD" w:rsidRDefault="00A856FD" w:rsidP="00905E44">
            <w:pPr>
              <w:rPr>
                <w:b/>
              </w:rPr>
            </w:pPr>
          </w:p>
        </w:tc>
      </w:tr>
    </w:tbl>
    <w:p w14:paraId="6EA6ADB5" w14:textId="77777777" w:rsidR="008E0FF2" w:rsidRPr="008E0FF2" w:rsidRDefault="008E0FF2" w:rsidP="00BC7D53">
      <w:pPr>
        <w:pStyle w:val="Heading1"/>
      </w:pPr>
    </w:p>
    <w:sectPr w:rsidR="008E0FF2" w:rsidRPr="008E0FF2" w:rsidSect="002A7DC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7C64" w14:textId="77777777" w:rsidR="00BE0907" w:rsidRDefault="00BE0907" w:rsidP="001559A2">
      <w:r>
        <w:separator/>
      </w:r>
    </w:p>
  </w:endnote>
  <w:endnote w:type="continuationSeparator" w:id="0">
    <w:p w14:paraId="1CC91F1B" w14:textId="77777777" w:rsidR="00BE0907" w:rsidRDefault="00BE0907" w:rsidP="0015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rter Bd BT">
    <w:altName w:val="Bookman Old Style"/>
    <w:charset w:val="00"/>
    <w:family w:val="roman"/>
    <w:pitch w:val="variable"/>
    <w:sig w:usb0="800000AF" w:usb1="1000204A" w:usb2="00000000" w:usb3="00000000" w:csb0="00000011" w:csb1="00000000"/>
  </w:font>
  <w:font w:name="Kaufmann B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D9D7" w14:textId="77777777" w:rsidR="00BE0907" w:rsidRDefault="00BE0907" w:rsidP="001559A2">
      <w:r>
        <w:separator/>
      </w:r>
    </w:p>
  </w:footnote>
  <w:footnote w:type="continuationSeparator" w:id="0">
    <w:p w14:paraId="3F7B420D" w14:textId="77777777" w:rsidR="00BE0907" w:rsidRDefault="00BE0907" w:rsidP="0015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AB72" w14:textId="4BBD890F" w:rsidR="00653C63" w:rsidRPr="002B030C" w:rsidRDefault="00ED629D" w:rsidP="00ED629D">
    <w:pPr>
      <w:pStyle w:val="Header"/>
      <w:rPr>
        <w:lang w:val="en-CA"/>
      </w:rPr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28BC6AB3" wp14:editId="77021023">
          <wp:extent cx="1964690" cy="570230"/>
          <wp:effectExtent l="0" t="0" r="0" b="1270"/>
          <wp:docPr id="932971880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971880" name="Picture 1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69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C85"/>
    <w:multiLevelType w:val="hybridMultilevel"/>
    <w:tmpl w:val="8708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7726"/>
    <w:multiLevelType w:val="hybridMultilevel"/>
    <w:tmpl w:val="8B9EC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BC8676">
      <w:start w:val="10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333A"/>
    <w:multiLevelType w:val="hybridMultilevel"/>
    <w:tmpl w:val="5E22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C8676">
      <w:start w:val="10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45D4"/>
    <w:multiLevelType w:val="hybridMultilevel"/>
    <w:tmpl w:val="464AF58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2194"/>
    <w:multiLevelType w:val="hybridMultilevel"/>
    <w:tmpl w:val="32E4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745D"/>
    <w:multiLevelType w:val="hybridMultilevel"/>
    <w:tmpl w:val="C13E0E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C45FC"/>
    <w:multiLevelType w:val="hybridMultilevel"/>
    <w:tmpl w:val="34F4BF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223296E"/>
    <w:multiLevelType w:val="hybridMultilevel"/>
    <w:tmpl w:val="BB4E435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23B4B3F"/>
    <w:multiLevelType w:val="hybridMultilevel"/>
    <w:tmpl w:val="F13E5D9A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354E2121"/>
    <w:multiLevelType w:val="hybridMultilevel"/>
    <w:tmpl w:val="464AF58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A2F64"/>
    <w:multiLevelType w:val="hybridMultilevel"/>
    <w:tmpl w:val="35684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6CFB"/>
    <w:multiLevelType w:val="hybridMultilevel"/>
    <w:tmpl w:val="359881E2"/>
    <w:lvl w:ilvl="0" w:tplc="FF96E52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A5731"/>
    <w:multiLevelType w:val="hybridMultilevel"/>
    <w:tmpl w:val="77F2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46A6C"/>
    <w:multiLevelType w:val="hybridMultilevel"/>
    <w:tmpl w:val="FF96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874BF"/>
    <w:multiLevelType w:val="hybridMultilevel"/>
    <w:tmpl w:val="41560D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5392A"/>
    <w:multiLevelType w:val="hybridMultilevel"/>
    <w:tmpl w:val="4F90E1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CE5486"/>
    <w:multiLevelType w:val="hybridMultilevel"/>
    <w:tmpl w:val="8470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F3C31"/>
    <w:multiLevelType w:val="hybridMultilevel"/>
    <w:tmpl w:val="E586C0D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47C91"/>
    <w:multiLevelType w:val="hybridMultilevel"/>
    <w:tmpl w:val="160AE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C4517"/>
    <w:multiLevelType w:val="hybridMultilevel"/>
    <w:tmpl w:val="48E86ED8"/>
    <w:lvl w:ilvl="0" w:tplc="10090019">
      <w:start w:val="1"/>
      <w:numFmt w:val="lowerLetter"/>
      <w:lvlText w:val="%1."/>
      <w:lvlJc w:val="left"/>
      <w:pPr>
        <w:ind w:left="630" w:hanging="360"/>
      </w:p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DDD04C7"/>
    <w:multiLevelType w:val="hybridMultilevel"/>
    <w:tmpl w:val="CC6490F6"/>
    <w:lvl w:ilvl="0" w:tplc="A7BC8676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E6CF2"/>
    <w:multiLevelType w:val="hybridMultilevel"/>
    <w:tmpl w:val="099A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E01DF"/>
    <w:multiLevelType w:val="hybridMultilevel"/>
    <w:tmpl w:val="464AF58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76652"/>
    <w:multiLevelType w:val="hybridMultilevel"/>
    <w:tmpl w:val="235CD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55014">
    <w:abstractNumId w:val="2"/>
  </w:num>
  <w:num w:numId="2" w16cid:durableId="412091608">
    <w:abstractNumId w:val="5"/>
  </w:num>
  <w:num w:numId="3" w16cid:durableId="1070539834">
    <w:abstractNumId w:val="22"/>
  </w:num>
  <w:num w:numId="4" w16cid:durableId="1495685730">
    <w:abstractNumId w:val="9"/>
  </w:num>
  <w:num w:numId="5" w16cid:durableId="2091385213">
    <w:abstractNumId w:val="3"/>
  </w:num>
  <w:num w:numId="6" w16cid:durableId="1584341736">
    <w:abstractNumId w:val="17"/>
  </w:num>
  <w:num w:numId="7" w16cid:durableId="1742870642">
    <w:abstractNumId w:val="7"/>
  </w:num>
  <w:num w:numId="8" w16cid:durableId="1544948014">
    <w:abstractNumId w:val="10"/>
  </w:num>
  <w:num w:numId="9" w16cid:durableId="287782328">
    <w:abstractNumId w:val="0"/>
  </w:num>
  <w:num w:numId="10" w16cid:durableId="1820026851">
    <w:abstractNumId w:val="1"/>
  </w:num>
  <w:num w:numId="11" w16cid:durableId="1605990929">
    <w:abstractNumId w:val="16"/>
  </w:num>
  <w:num w:numId="12" w16cid:durableId="1000549859">
    <w:abstractNumId w:val="19"/>
  </w:num>
  <w:num w:numId="13" w16cid:durableId="1340544769">
    <w:abstractNumId w:val="6"/>
  </w:num>
  <w:num w:numId="14" w16cid:durableId="157354494">
    <w:abstractNumId w:val="4"/>
  </w:num>
  <w:num w:numId="15" w16cid:durableId="605697733">
    <w:abstractNumId w:val="11"/>
  </w:num>
  <w:num w:numId="16" w16cid:durableId="2055037534">
    <w:abstractNumId w:val="15"/>
  </w:num>
  <w:num w:numId="17" w16cid:durableId="205260072">
    <w:abstractNumId w:val="12"/>
  </w:num>
  <w:num w:numId="18" w16cid:durableId="1204290415">
    <w:abstractNumId w:val="21"/>
  </w:num>
  <w:num w:numId="19" w16cid:durableId="313728397">
    <w:abstractNumId w:val="23"/>
  </w:num>
  <w:num w:numId="20" w16cid:durableId="1177304338">
    <w:abstractNumId w:val="18"/>
  </w:num>
  <w:num w:numId="21" w16cid:durableId="1996883360">
    <w:abstractNumId w:val="13"/>
  </w:num>
  <w:num w:numId="22" w16cid:durableId="1751461359">
    <w:abstractNumId w:val="8"/>
  </w:num>
  <w:num w:numId="23" w16cid:durableId="789856920">
    <w:abstractNumId w:val="20"/>
  </w:num>
  <w:num w:numId="24" w16cid:durableId="11641154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FD"/>
    <w:rsid w:val="000148A1"/>
    <w:rsid w:val="00030722"/>
    <w:rsid w:val="00031EBC"/>
    <w:rsid w:val="00056306"/>
    <w:rsid w:val="00081084"/>
    <w:rsid w:val="00086C97"/>
    <w:rsid w:val="00097A35"/>
    <w:rsid w:val="000E374E"/>
    <w:rsid w:val="00131BF5"/>
    <w:rsid w:val="0013522B"/>
    <w:rsid w:val="001533D5"/>
    <w:rsid w:val="001559A2"/>
    <w:rsid w:val="00171002"/>
    <w:rsid w:val="00171A57"/>
    <w:rsid w:val="00181DFC"/>
    <w:rsid w:val="001B7BB0"/>
    <w:rsid w:val="001E3D6E"/>
    <w:rsid w:val="00217368"/>
    <w:rsid w:val="00234F28"/>
    <w:rsid w:val="00291EB6"/>
    <w:rsid w:val="002A1123"/>
    <w:rsid w:val="002A2D48"/>
    <w:rsid w:val="002A7DCF"/>
    <w:rsid w:val="002B030C"/>
    <w:rsid w:val="002E397C"/>
    <w:rsid w:val="002F3B95"/>
    <w:rsid w:val="00317F0B"/>
    <w:rsid w:val="0032078E"/>
    <w:rsid w:val="00330433"/>
    <w:rsid w:val="003431AD"/>
    <w:rsid w:val="00352A3F"/>
    <w:rsid w:val="003545DF"/>
    <w:rsid w:val="00373EEB"/>
    <w:rsid w:val="0038381A"/>
    <w:rsid w:val="003B7513"/>
    <w:rsid w:val="003F7ACB"/>
    <w:rsid w:val="00453119"/>
    <w:rsid w:val="00455E79"/>
    <w:rsid w:val="00461DEF"/>
    <w:rsid w:val="00475D9E"/>
    <w:rsid w:val="004A5B76"/>
    <w:rsid w:val="004B1BA3"/>
    <w:rsid w:val="004D759A"/>
    <w:rsid w:val="004E0FEA"/>
    <w:rsid w:val="00523534"/>
    <w:rsid w:val="005723D5"/>
    <w:rsid w:val="00576384"/>
    <w:rsid w:val="005861D8"/>
    <w:rsid w:val="005A107C"/>
    <w:rsid w:val="005B0BAA"/>
    <w:rsid w:val="005E3994"/>
    <w:rsid w:val="00636BF2"/>
    <w:rsid w:val="00653C63"/>
    <w:rsid w:val="00660E7B"/>
    <w:rsid w:val="00664AC8"/>
    <w:rsid w:val="0068319A"/>
    <w:rsid w:val="006B0FE1"/>
    <w:rsid w:val="006C3CDC"/>
    <w:rsid w:val="006D2E4F"/>
    <w:rsid w:val="00711985"/>
    <w:rsid w:val="0071703F"/>
    <w:rsid w:val="00732395"/>
    <w:rsid w:val="007504D2"/>
    <w:rsid w:val="007A018D"/>
    <w:rsid w:val="007A52DA"/>
    <w:rsid w:val="007B2AC1"/>
    <w:rsid w:val="007D63B9"/>
    <w:rsid w:val="007E1AC8"/>
    <w:rsid w:val="007E5468"/>
    <w:rsid w:val="00805FA5"/>
    <w:rsid w:val="00825C2B"/>
    <w:rsid w:val="0083007B"/>
    <w:rsid w:val="00830A64"/>
    <w:rsid w:val="00841CE3"/>
    <w:rsid w:val="0086623F"/>
    <w:rsid w:val="008D12A1"/>
    <w:rsid w:val="008E0FF2"/>
    <w:rsid w:val="008F517C"/>
    <w:rsid w:val="00905E44"/>
    <w:rsid w:val="0095778B"/>
    <w:rsid w:val="00962E8A"/>
    <w:rsid w:val="009B43DA"/>
    <w:rsid w:val="00A22FB9"/>
    <w:rsid w:val="00A3157D"/>
    <w:rsid w:val="00A84D60"/>
    <w:rsid w:val="00A856FD"/>
    <w:rsid w:val="00AD153B"/>
    <w:rsid w:val="00AD70A5"/>
    <w:rsid w:val="00AE63D0"/>
    <w:rsid w:val="00AF1CD6"/>
    <w:rsid w:val="00B21308"/>
    <w:rsid w:val="00B43C72"/>
    <w:rsid w:val="00B511A2"/>
    <w:rsid w:val="00B55D3B"/>
    <w:rsid w:val="00B94BA5"/>
    <w:rsid w:val="00B97DE9"/>
    <w:rsid w:val="00BC4E54"/>
    <w:rsid w:val="00BC7D53"/>
    <w:rsid w:val="00BE0907"/>
    <w:rsid w:val="00BF3F0E"/>
    <w:rsid w:val="00BF52C3"/>
    <w:rsid w:val="00C20278"/>
    <w:rsid w:val="00C207BF"/>
    <w:rsid w:val="00C22E1B"/>
    <w:rsid w:val="00C37A03"/>
    <w:rsid w:val="00C6576B"/>
    <w:rsid w:val="00C67E03"/>
    <w:rsid w:val="00C87F79"/>
    <w:rsid w:val="00CB5E80"/>
    <w:rsid w:val="00CC4960"/>
    <w:rsid w:val="00D11004"/>
    <w:rsid w:val="00D23966"/>
    <w:rsid w:val="00D31AE7"/>
    <w:rsid w:val="00D4602C"/>
    <w:rsid w:val="00D679B9"/>
    <w:rsid w:val="00D77CB1"/>
    <w:rsid w:val="00D9021A"/>
    <w:rsid w:val="00DC078D"/>
    <w:rsid w:val="00E11796"/>
    <w:rsid w:val="00E2076A"/>
    <w:rsid w:val="00E60C40"/>
    <w:rsid w:val="00E6254C"/>
    <w:rsid w:val="00E70C21"/>
    <w:rsid w:val="00E8279D"/>
    <w:rsid w:val="00E9114C"/>
    <w:rsid w:val="00EA06E8"/>
    <w:rsid w:val="00EB536B"/>
    <w:rsid w:val="00ED629D"/>
    <w:rsid w:val="00EF7657"/>
    <w:rsid w:val="00F62E59"/>
    <w:rsid w:val="00F75757"/>
    <w:rsid w:val="00FB0D95"/>
    <w:rsid w:val="00FC06C2"/>
    <w:rsid w:val="00FF67BE"/>
    <w:rsid w:val="00FF7A8B"/>
    <w:rsid w:val="1B52FD8A"/>
    <w:rsid w:val="20926F57"/>
    <w:rsid w:val="2BD4582A"/>
    <w:rsid w:val="4971D276"/>
    <w:rsid w:val="4D34A583"/>
    <w:rsid w:val="78639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6B51F"/>
  <w15:docId w15:val="{AC6AF0C8-9940-A041-948A-C547150B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E8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5E44"/>
    <w:pPr>
      <w:outlineLvl w:val="0"/>
    </w:pPr>
    <w:rPr>
      <w:rFonts w:eastAsiaTheme="majorEastAsia" w:cstheme="majorBidi"/>
      <w:b/>
      <w:bCs/>
      <w:color w:val="262626" w:themeColor="text1" w:themeTint="D9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A856FD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A856F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856FD"/>
    <w:pPr>
      <w:keepNext/>
      <w:jc w:val="center"/>
      <w:outlineLvl w:val="3"/>
    </w:pPr>
    <w:rPr>
      <w:rFonts w:ascii="Charter Bd BT" w:hAnsi="Charter Bd BT"/>
      <w:sz w:val="96"/>
    </w:rPr>
  </w:style>
  <w:style w:type="paragraph" w:styleId="Heading5">
    <w:name w:val="heading 5"/>
    <w:basedOn w:val="Normal"/>
    <w:next w:val="Normal"/>
    <w:link w:val="Heading5Char"/>
    <w:qFormat/>
    <w:rsid w:val="00A856FD"/>
    <w:pPr>
      <w:keepNext/>
      <w:outlineLvl w:val="4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A856FD"/>
    <w:pPr>
      <w:keepNext/>
      <w:outlineLvl w:val="5"/>
    </w:pPr>
    <w:rPr>
      <w:b/>
      <w:sz w:val="72"/>
    </w:rPr>
  </w:style>
  <w:style w:type="paragraph" w:styleId="Heading7">
    <w:name w:val="heading 7"/>
    <w:basedOn w:val="Normal"/>
    <w:next w:val="Normal"/>
    <w:link w:val="Heading7Char"/>
    <w:qFormat/>
    <w:rsid w:val="00A856FD"/>
    <w:pPr>
      <w:keepNext/>
      <w:jc w:val="center"/>
      <w:outlineLvl w:val="6"/>
    </w:pPr>
    <w:rPr>
      <w:rFonts w:ascii="Charter Bd BT" w:hAnsi="Charter Bd BT"/>
      <w:b/>
      <w:sz w:val="96"/>
    </w:rPr>
  </w:style>
  <w:style w:type="paragraph" w:styleId="Heading8">
    <w:name w:val="heading 8"/>
    <w:basedOn w:val="Normal"/>
    <w:next w:val="Normal"/>
    <w:link w:val="Heading8Char"/>
    <w:qFormat/>
    <w:rsid w:val="00A856FD"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qFormat/>
    <w:rsid w:val="00A856FD"/>
    <w:pPr>
      <w:keepNext/>
      <w:jc w:val="center"/>
      <w:outlineLvl w:val="8"/>
    </w:pPr>
    <w:rPr>
      <w:rFonts w:ascii="Kaufmann Bd BT" w:hAnsi="Kaufmann Bd BT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E44"/>
    <w:rPr>
      <w:rFonts w:ascii="Arial" w:eastAsiaTheme="majorEastAsia" w:hAnsi="Arial" w:cstheme="majorBidi"/>
      <w:b/>
      <w:bCs/>
      <w:color w:val="262626" w:themeColor="text1" w:themeTint="D9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856FD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A856FD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856FD"/>
    <w:rPr>
      <w:rFonts w:ascii="Charter Bd BT" w:eastAsia="Times New Roman" w:hAnsi="Charter Bd BT" w:cs="Times New Roman"/>
      <w:sz w:val="9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A856FD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856FD"/>
    <w:rPr>
      <w:rFonts w:ascii="Times New Roman" w:eastAsia="Times New Roman" w:hAnsi="Times New Roman" w:cs="Times New Roman"/>
      <w:b/>
      <w:sz w:val="72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A856FD"/>
    <w:rPr>
      <w:rFonts w:ascii="Charter Bd BT" w:eastAsia="Times New Roman" w:hAnsi="Charter Bd BT" w:cs="Times New Roman"/>
      <w:b/>
      <w:sz w:val="96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A856FD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A856FD"/>
    <w:rPr>
      <w:rFonts w:ascii="Kaufmann Bd BT" w:eastAsia="Times New Roman" w:hAnsi="Kaufmann Bd BT" w:cs="Times New Roman"/>
      <w:sz w:val="52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856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6F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856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6FD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A856FD"/>
  </w:style>
  <w:style w:type="paragraph" w:styleId="BodyText2">
    <w:name w:val="Body Text 2"/>
    <w:basedOn w:val="Normal"/>
    <w:link w:val="BodyText2Char"/>
    <w:rsid w:val="00A856FD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A856FD"/>
    <w:rPr>
      <w:rFonts w:ascii="Times New Roman" w:eastAsia="Times New Roman" w:hAnsi="Times New Roman" w:cs="Times New Roman"/>
      <w:szCs w:val="20"/>
      <w:lang w:val="en-US"/>
    </w:rPr>
  </w:style>
  <w:style w:type="paragraph" w:styleId="BodyText3">
    <w:name w:val="Body Text 3"/>
    <w:basedOn w:val="Normal"/>
    <w:link w:val="BodyText3Char"/>
    <w:rsid w:val="00A856FD"/>
  </w:style>
  <w:style w:type="character" w:customStyle="1" w:styleId="BodyText3Char">
    <w:name w:val="Body Text 3 Char"/>
    <w:basedOn w:val="DefaultParagraphFont"/>
    <w:link w:val="BodyText3"/>
    <w:rsid w:val="00A856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856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A856F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A856FD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A856F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A856FD"/>
    <w:pPr>
      <w:jc w:val="center"/>
    </w:pPr>
    <w:rPr>
      <w:rFonts w:ascii="Kaufmann Bd BT" w:hAnsi="Kaufmann Bd BT"/>
      <w:sz w:val="52"/>
    </w:rPr>
  </w:style>
  <w:style w:type="character" w:customStyle="1" w:styleId="TitleChar">
    <w:name w:val="Title Char"/>
    <w:basedOn w:val="DefaultParagraphFont"/>
    <w:link w:val="Title"/>
    <w:rsid w:val="00A856FD"/>
    <w:rPr>
      <w:rFonts w:ascii="Kaufmann Bd BT" w:eastAsia="Times New Roman" w:hAnsi="Kaufmann Bd BT" w:cs="Times New Roman"/>
      <w:sz w:val="52"/>
      <w:szCs w:val="20"/>
      <w:lang w:val="en-US"/>
    </w:rPr>
  </w:style>
  <w:style w:type="paragraph" w:styleId="BodyTextIndent">
    <w:name w:val="Body Text Indent"/>
    <w:basedOn w:val="Normal"/>
    <w:link w:val="BodyTextIndentChar"/>
    <w:rsid w:val="00A856FD"/>
    <w:pPr>
      <w:tabs>
        <w:tab w:val="left" w:pos="0"/>
      </w:tabs>
      <w:ind w:left="90" w:firstLine="2790"/>
      <w:jc w:val="center"/>
    </w:pPr>
    <w:rPr>
      <w:rFonts w:ascii="Kaufmann Bd BT" w:hAnsi="Kaufmann Bd BT"/>
      <w:sz w:val="52"/>
    </w:rPr>
  </w:style>
  <w:style w:type="character" w:customStyle="1" w:styleId="BodyTextIndentChar">
    <w:name w:val="Body Text Indent Char"/>
    <w:basedOn w:val="DefaultParagraphFont"/>
    <w:link w:val="BodyTextIndent"/>
    <w:rsid w:val="00A856FD"/>
    <w:rPr>
      <w:rFonts w:ascii="Kaufmann Bd BT" w:eastAsia="Times New Roman" w:hAnsi="Kaufmann Bd BT" w:cs="Times New Roman"/>
      <w:sz w:val="52"/>
      <w:szCs w:val="20"/>
      <w:lang w:val="en-US"/>
    </w:rPr>
  </w:style>
  <w:style w:type="table" w:styleId="TableGrid">
    <w:name w:val="Table Grid"/>
    <w:basedOn w:val="TableNormal"/>
    <w:uiPriority w:val="39"/>
    <w:rsid w:val="00A8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A85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56FD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semiHidden/>
    <w:rsid w:val="00A856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856FD"/>
    <w:rPr>
      <w:rFonts w:cs="Arial"/>
    </w:rPr>
  </w:style>
  <w:style w:type="character" w:customStyle="1" w:styleId="CommentTextChar">
    <w:name w:val="Comment Text Char"/>
    <w:basedOn w:val="DefaultParagraphFont"/>
    <w:link w:val="CommentText"/>
    <w:semiHidden/>
    <w:rsid w:val="00A856FD"/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856FD"/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56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856FD"/>
    <w:pPr>
      <w:ind w:left="720"/>
      <w:contextualSpacing/>
    </w:pPr>
  </w:style>
  <w:style w:type="paragraph" w:styleId="Revision">
    <w:name w:val="Revision"/>
    <w:hidden/>
    <w:uiPriority w:val="99"/>
    <w:semiHidden/>
    <w:rsid w:val="00A856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861D8"/>
    <w:pPr>
      <w:keepNext/>
      <w:keepLines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861D8"/>
    <w:pPr>
      <w:spacing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861D8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861D8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861D8"/>
    <w:pPr>
      <w:spacing w:before="0" w:after="0"/>
      <w:ind w:left="400"/>
    </w:pPr>
    <w:rPr>
      <w:rFonts w:asciiTheme="minorHAnsi" w:hAnsiTheme="minorHAns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861D8"/>
    <w:pPr>
      <w:spacing w:before="0" w:after="0"/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861D8"/>
    <w:pPr>
      <w:spacing w:before="0" w:after="0"/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861D8"/>
    <w:pPr>
      <w:spacing w:before="0" w:after="0"/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861D8"/>
    <w:pPr>
      <w:spacing w:before="0" w:after="0"/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861D8"/>
    <w:pPr>
      <w:spacing w:before="0" w:after="0"/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861D8"/>
    <w:pPr>
      <w:spacing w:before="0" w:after="0"/>
      <w:ind w:left="1600"/>
    </w:pPr>
    <w:rPr>
      <w:rFonts w:asciiTheme="minorHAnsi" w:hAnsiTheme="minorHAnsi"/>
    </w:rPr>
  </w:style>
  <w:style w:type="paragraph" w:customStyle="1" w:styleId="xmsonormal">
    <w:name w:val="x_msonormal"/>
    <w:basedOn w:val="Normal"/>
    <w:rsid w:val="007B2A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/>
    </w:rPr>
  </w:style>
  <w:style w:type="paragraph" w:styleId="NoSpacing">
    <w:name w:val="No Spacing"/>
    <w:basedOn w:val="Normal"/>
    <w:uiPriority w:val="1"/>
    <w:qFormat/>
    <w:rsid w:val="007B2AC1"/>
    <w:pPr>
      <w:spacing w:before="0" w:after="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62E5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FB0D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0D95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114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11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wacimagecontainer">
    <w:name w:val="wacimagecontainer"/>
    <w:basedOn w:val="DefaultParagraphFont"/>
    <w:rsid w:val="00ED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73f09-3a48-4533-90c7-fe9139ae9c99">
      <Terms xmlns="http://schemas.microsoft.com/office/infopath/2007/PartnerControls"/>
    </lcf76f155ced4ddcb4097134ff3c332f>
    <TaxCatchAll xmlns="16f32bd7-350a-4ea0-a7c0-e9123fe9f6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811C0CC324446B6AB520C69468D70" ma:contentTypeVersion="15" ma:contentTypeDescription="Create a new document." ma:contentTypeScope="" ma:versionID="fdd246179c250f3a049871bd26e389dc">
  <xsd:schema xmlns:xsd="http://www.w3.org/2001/XMLSchema" xmlns:xs="http://www.w3.org/2001/XMLSchema" xmlns:p="http://schemas.microsoft.com/office/2006/metadata/properties" xmlns:ns2="28e73f09-3a48-4533-90c7-fe9139ae9c99" xmlns:ns3="16f32bd7-350a-4ea0-a7c0-e9123fe9f632" targetNamespace="http://schemas.microsoft.com/office/2006/metadata/properties" ma:root="true" ma:fieldsID="c4d1c79a1ed169770c5b9e2f9bcd71ab" ns2:_="" ns3:_="">
    <xsd:import namespace="28e73f09-3a48-4533-90c7-fe9139ae9c99"/>
    <xsd:import namespace="16f32bd7-350a-4ea0-a7c0-e9123fe9f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73f09-3a48-4533-90c7-fe9139ae9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0df21c-5461-49ec-8f58-250aac1b8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2bd7-350a-4ea0-a7c0-e9123fe9f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d15ec4-6014-4853-a830-c6a60b1edbd3}" ma:internalName="TaxCatchAll" ma:showField="CatchAllData" ma:web="16f32bd7-350a-4ea0-a7c0-e9123fe9f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A8A0E-C4D4-46E0-825E-04D98D01A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D57B92-1F2B-4621-9BC3-D2FB62480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1EA82-F297-434E-BDA6-861E4903DA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74C3C4-574C-4A9F-BD3D-50CDDD3AA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880</Words>
  <Characters>5016</Characters>
  <Application>Microsoft Office Word</Application>
  <DocSecurity>0</DocSecurity>
  <Lines>41</Lines>
  <Paragraphs>11</Paragraphs>
  <ScaleCrop>false</ScaleCrop>
  <Company>GOA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jennyfer.harms</dc:creator>
  <cp:lastModifiedBy>Faye Gerrard</cp:lastModifiedBy>
  <cp:revision>25</cp:revision>
  <cp:lastPrinted>2018-06-11T19:31:00Z</cp:lastPrinted>
  <dcterms:created xsi:type="dcterms:W3CDTF">2021-06-28T20:57:00Z</dcterms:created>
  <dcterms:modified xsi:type="dcterms:W3CDTF">2024-04-03T21:51:00Z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0x010100757811C0CC324446B6AB520C69468D70</vt:lpwstr>
  </property>
  <property fmtid="{D5CDD505-2E9C-101B-9397-08002B2CF9AE}" pid="3" name="Order">
    <vt:r8>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